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2F" w:rsidRPr="00092EDE" w:rsidRDefault="00092EDE" w:rsidP="00092EDE">
      <w:pPr>
        <w:shd w:val="clear" w:color="auto" w:fill="FFFFFF"/>
        <w:rPr>
          <w:rFonts w:ascii="Trebuchet MS" w:hAnsi="Trebuchet MS" w:cs="Arial"/>
          <w:b/>
          <w:color w:val="000000"/>
        </w:rPr>
      </w:pPr>
      <w:r w:rsidRPr="00E85638">
        <w:rPr>
          <w:noProof/>
        </w:rPr>
        <w:drawing>
          <wp:inline distT="0" distB="0" distL="0" distR="0" wp14:anchorId="793C9319" wp14:editId="23E425B0">
            <wp:extent cx="1204359" cy="1125044"/>
            <wp:effectExtent l="0" t="0" r="0" b="0"/>
            <wp:docPr id="1" name="Picture 1"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ldring\AppData\Local\Microsoft\Windows\INetCache\Content.Outlook\CLELEUAR\Solid blue circl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976" cy="1148039"/>
                    </a:xfrm>
                    <a:prstGeom prst="rect">
                      <a:avLst/>
                    </a:prstGeom>
                    <a:noFill/>
                    <a:ln>
                      <a:noFill/>
                    </a:ln>
                  </pic:spPr>
                </pic:pic>
              </a:graphicData>
            </a:graphic>
          </wp:inline>
        </w:drawing>
      </w:r>
      <w:bookmarkStart w:id="0" w:name="_GoBack"/>
      <w:bookmarkEnd w:id="0"/>
    </w:p>
    <w:p w:rsidR="00DB2185" w:rsidRPr="002C45B3" w:rsidRDefault="002C45B3" w:rsidP="00DB2185">
      <w:pPr>
        <w:pStyle w:val="Header"/>
        <w:jc w:val="center"/>
        <w:rPr>
          <w:rFonts w:ascii="Trebuchet MS" w:hAnsi="Trebuchet MS" w:cs="Arial"/>
          <w:b/>
        </w:rPr>
      </w:pPr>
      <w:r w:rsidRPr="002C45B3">
        <w:rPr>
          <w:rFonts w:ascii="Trebuchet MS" w:hAnsi="Trebuchet MS" w:cs="Arial"/>
          <w:b/>
        </w:rPr>
        <w:t>UNITED SYNAGOGUE JOB DESCRIPTION</w:t>
      </w:r>
    </w:p>
    <w:p w:rsidR="0012352F" w:rsidRPr="002C45B3" w:rsidRDefault="0012352F" w:rsidP="00C02D91">
      <w:pPr>
        <w:jc w:val="both"/>
        <w:rPr>
          <w:rFonts w:ascii="Trebuchet MS" w:hAnsi="Trebuchet MS" w:cs="Arial"/>
          <w:b/>
          <w:bCs/>
        </w:rPr>
      </w:pPr>
    </w:p>
    <w:p w:rsidR="00DF08B1" w:rsidRPr="002C45B3" w:rsidRDefault="00DF08B1" w:rsidP="00C02D91">
      <w:pPr>
        <w:jc w:val="both"/>
        <w:rPr>
          <w:rFonts w:ascii="Trebuchet MS" w:hAnsi="Trebuchet MS" w:cs="Arial"/>
        </w:rPr>
      </w:pPr>
      <w:r w:rsidRPr="002C45B3">
        <w:rPr>
          <w:rFonts w:ascii="Trebuchet MS" w:hAnsi="Trebuchet MS" w:cs="Arial"/>
          <w:b/>
          <w:bCs/>
        </w:rPr>
        <w:t>JOB</w:t>
      </w:r>
      <w:r w:rsidR="009B33E5" w:rsidRPr="002C45B3">
        <w:rPr>
          <w:rFonts w:ascii="Trebuchet MS" w:hAnsi="Trebuchet MS" w:cs="Arial"/>
          <w:b/>
          <w:bCs/>
        </w:rPr>
        <w:t xml:space="preserve"> </w:t>
      </w:r>
      <w:r w:rsidRPr="002C45B3">
        <w:rPr>
          <w:rFonts w:ascii="Trebuchet MS" w:hAnsi="Trebuchet MS" w:cs="Arial"/>
          <w:b/>
          <w:bCs/>
        </w:rPr>
        <w:t>TITLE</w:t>
      </w:r>
      <w:r w:rsidR="00104E83" w:rsidRPr="002C45B3">
        <w:rPr>
          <w:rFonts w:ascii="Trebuchet MS" w:hAnsi="Trebuchet MS" w:cs="Arial"/>
        </w:rPr>
        <w:t>:</w:t>
      </w:r>
      <w:r w:rsidR="00104E83" w:rsidRPr="002C45B3">
        <w:rPr>
          <w:rFonts w:ascii="Trebuchet MS" w:hAnsi="Trebuchet MS" w:cs="Arial"/>
        </w:rPr>
        <w:tab/>
      </w:r>
      <w:r w:rsidR="00104E83" w:rsidRPr="002C45B3">
        <w:rPr>
          <w:rFonts w:ascii="Trebuchet MS" w:hAnsi="Trebuchet MS" w:cs="Arial"/>
        </w:rPr>
        <w:tab/>
      </w:r>
      <w:r w:rsidR="002C45B3">
        <w:rPr>
          <w:rFonts w:ascii="Trebuchet MS" w:hAnsi="Trebuchet MS" w:cs="Arial"/>
        </w:rPr>
        <w:tab/>
      </w:r>
      <w:r w:rsidR="00E079C9" w:rsidRPr="002C45B3">
        <w:rPr>
          <w:rFonts w:ascii="Trebuchet MS" w:hAnsi="Trebuchet MS" w:cs="Arial"/>
        </w:rPr>
        <w:t>Assistant</w:t>
      </w:r>
      <w:r w:rsidR="00104E83" w:rsidRPr="002C45B3">
        <w:rPr>
          <w:rFonts w:ascii="Trebuchet MS" w:hAnsi="Trebuchet MS" w:cs="Arial"/>
        </w:rPr>
        <w:t xml:space="preserve"> Rabbi</w:t>
      </w:r>
    </w:p>
    <w:p w:rsidR="00DF08B1" w:rsidRPr="002C45B3" w:rsidRDefault="00DF08B1" w:rsidP="00C02D91">
      <w:pPr>
        <w:jc w:val="both"/>
        <w:rPr>
          <w:rFonts w:ascii="Trebuchet MS" w:hAnsi="Trebuchet MS" w:cs="Arial"/>
        </w:rPr>
      </w:pPr>
    </w:p>
    <w:p w:rsidR="0012352F" w:rsidRPr="002C45B3" w:rsidRDefault="0012352F" w:rsidP="00DF08B1">
      <w:pPr>
        <w:jc w:val="both"/>
        <w:rPr>
          <w:rFonts w:ascii="Trebuchet MS" w:hAnsi="Trebuchet MS" w:cs="Arial"/>
          <w:b/>
          <w:bCs/>
        </w:rPr>
      </w:pPr>
      <w:r w:rsidRPr="002C45B3">
        <w:rPr>
          <w:rFonts w:ascii="Trebuchet MS" w:hAnsi="Trebuchet MS" w:cs="Arial"/>
          <w:b/>
          <w:bCs/>
        </w:rPr>
        <w:t>LOCATION:</w:t>
      </w:r>
      <w:r w:rsidRPr="002C45B3">
        <w:rPr>
          <w:rFonts w:ascii="Trebuchet MS" w:hAnsi="Trebuchet MS" w:cs="Arial"/>
          <w:b/>
          <w:bCs/>
        </w:rPr>
        <w:tab/>
      </w:r>
      <w:r w:rsidRPr="002C45B3">
        <w:rPr>
          <w:rFonts w:ascii="Trebuchet MS" w:hAnsi="Trebuchet MS" w:cs="Arial"/>
          <w:b/>
          <w:bCs/>
        </w:rPr>
        <w:tab/>
      </w:r>
      <w:r w:rsidR="002C45B3">
        <w:rPr>
          <w:rFonts w:ascii="Trebuchet MS" w:hAnsi="Trebuchet MS" w:cs="Arial"/>
          <w:b/>
          <w:bCs/>
        </w:rPr>
        <w:tab/>
      </w:r>
      <w:r w:rsidRPr="002C45B3">
        <w:rPr>
          <w:rFonts w:ascii="Trebuchet MS" w:hAnsi="Trebuchet MS" w:cs="Arial"/>
          <w:bCs/>
        </w:rPr>
        <w:t xml:space="preserve">Mill Hill </w:t>
      </w:r>
      <w:r w:rsidR="002C45B3" w:rsidRPr="002C45B3">
        <w:rPr>
          <w:rFonts w:ascii="Trebuchet MS" w:hAnsi="Trebuchet MS" w:cs="Arial"/>
          <w:bCs/>
        </w:rPr>
        <w:t>United</w:t>
      </w:r>
      <w:r w:rsidRPr="002C45B3">
        <w:rPr>
          <w:rFonts w:ascii="Trebuchet MS" w:hAnsi="Trebuchet MS" w:cs="Arial"/>
          <w:bCs/>
        </w:rPr>
        <w:t xml:space="preserve"> Synagogue</w:t>
      </w:r>
    </w:p>
    <w:p w:rsidR="0012352F" w:rsidRPr="002C45B3" w:rsidRDefault="0012352F" w:rsidP="00DF08B1">
      <w:pPr>
        <w:jc w:val="both"/>
        <w:rPr>
          <w:rFonts w:ascii="Trebuchet MS" w:hAnsi="Trebuchet MS" w:cs="Arial"/>
          <w:b/>
          <w:bCs/>
        </w:rPr>
      </w:pPr>
    </w:p>
    <w:p w:rsidR="00DF08B1" w:rsidRPr="002C45B3" w:rsidRDefault="00DF08B1" w:rsidP="00DF08B1">
      <w:pPr>
        <w:jc w:val="both"/>
        <w:rPr>
          <w:rFonts w:ascii="Trebuchet MS" w:hAnsi="Trebuchet MS" w:cs="Arial"/>
        </w:rPr>
      </w:pPr>
      <w:r w:rsidRPr="002C45B3">
        <w:rPr>
          <w:rFonts w:ascii="Trebuchet MS" w:hAnsi="Trebuchet MS" w:cs="Arial"/>
          <w:b/>
          <w:bCs/>
        </w:rPr>
        <w:t>WORKING HOURS</w:t>
      </w:r>
      <w:r w:rsidRPr="002C45B3">
        <w:rPr>
          <w:rFonts w:ascii="Trebuchet MS" w:hAnsi="Trebuchet MS" w:cs="Arial"/>
        </w:rPr>
        <w:t>:</w:t>
      </w:r>
      <w:r w:rsidRPr="002C45B3">
        <w:rPr>
          <w:rFonts w:ascii="Trebuchet MS" w:hAnsi="Trebuchet MS" w:cs="Arial"/>
        </w:rPr>
        <w:tab/>
      </w:r>
      <w:r w:rsidR="002C45B3">
        <w:rPr>
          <w:rFonts w:ascii="Trebuchet MS" w:hAnsi="Trebuchet MS" w:cs="Arial"/>
        </w:rPr>
        <w:tab/>
      </w:r>
      <w:r w:rsidRPr="002C45B3">
        <w:rPr>
          <w:rFonts w:ascii="Trebuchet MS" w:hAnsi="Trebuchet MS" w:cs="Arial"/>
        </w:rPr>
        <w:t>Full Time</w:t>
      </w:r>
    </w:p>
    <w:p w:rsidR="00DF08B1" w:rsidRPr="002C45B3" w:rsidRDefault="00DF08B1" w:rsidP="00DF08B1">
      <w:pPr>
        <w:ind w:left="360" w:hanging="360"/>
        <w:jc w:val="both"/>
        <w:rPr>
          <w:rFonts w:ascii="Trebuchet MS" w:hAnsi="Trebuchet MS" w:cs="Arial"/>
          <w:b/>
          <w:bCs/>
        </w:rPr>
      </w:pPr>
    </w:p>
    <w:p w:rsidR="00DF08B1" w:rsidRPr="002C45B3" w:rsidRDefault="00DF08B1" w:rsidP="002C45B3">
      <w:pPr>
        <w:ind w:left="2880" w:hanging="2880"/>
        <w:rPr>
          <w:rFonts w:ascii="Trebuchet MS" w:hAnsi="Trebuchet MS" w:cs="Arial"/>
        </w:rPr>
      </w:pPr>
      <w:r w:rsidRPr="002C45B3">
        <w:rPr>
          <w:rFonts w:ascii="Trebuchet MS" w:hAnsi="Trebuchet MS" w:cs="Arial"/>
          <w:b/>
          <w:bCs/>
        </w:rPr>
        <w:t>SALARY:</w:t>
      </w:r>
      <w:r w:rsidRPr="002C45B3">
        <w:rPr>
          <w:rFonts w:ascii="Trebuchet MS" w:hAnsi="Trebuchet MS" w:cs="Arial"/>
          <w:b/>
          <w:bCs/>
        </w:rPr>
        <w:tab/>
      </w:r>
      <w:r w:rsidR="006762A4" w:rsidRPr="002C45B3">
        <w:rPr>
          <w:rFonts w:ascii="Trebuchet MS" w:hAnsi="Trebuchet MS" w:cs="Arial"/>
          <w:bCs/>
        </w:rPr>
        <w:t xml:space="preserve">Competitive remuneration package </w:t>
      </w:r>
      <w:r w:rsidRPr="002C45B3">
        <w:rPr>
          <w:rFonts w:ascii="Trebuchet MS" w:hAnsi="Trebuchet MS" w:cs="Arial"/>
        </w:rPr>
        <w:t xml:space="preserve">(depending on experience) </w:t>
      </w:r>
      <w:r w:rsidR="001A536D" w:rsidRPr="002C45B3">
        <w:rPr>
          <w:rFonts w:ascii="Trebuchet MS" w:hAnsi="Trebuchet MS" w:cs="Arial"/>
        </w:rPr>
        <w:t xml:space="preserve">plus </w:t>
      </w:r>
      <w:r w:rsidRPr="002C45B3">
        <w:rPr>
          <w:rFonts w:ascii="Trebuchet MS" w:hAnsi="Trebuchet MS" w:cs="Arial"/>
        </w:rPr>
        <w:t>accommodation</w:t>
      </w:r>
    </w:p>
    <w:p w:rsidR="0012352F" w:rsidRPr="002C45B3" w:rsidRDefault="0012352F" w:rsidP="0012352F">
      <w:pPr>
        <w:jc w:val="both"/>
        <w:rPr>
          <w:rFonts w:ascii="Trebuchet MS" w:hAnsi="Trebuchet MS" w:cs="Arial"/>
          <w:b/>
          <w:bCs/>
        </w:rPr>
      </w:pPr>
    </w:p>
    <w:p w:rsidR="0012352F" w:rsidRPr="002C45B3" w:rsidRDefault="0012352F" w:rsidP="0012352F">
      <w:pPr>
        <w:jc w:val="both"/>
        <w:rPr>
          <w:rFonts w:ascii="Trebuchet MS" w:hAnsi="Trebuchet MS" w:cs="Arial"/>
        </w:rPr>
      </w:pPr>
      <w:r w:rsidRPr="002C45B3">
        <w:rPr>
          <w:rFonts w:ascii="Trebuchet MS" w:hAnsi="Trebuchet MS" w:cs="Arial"/>
          <w:b/>
          <w:bCs/>
        </w:rPr>
        <w:t>REPORTS TO</w:t>
      </w:r>
      <w:r w:rsidRPr="002C45B3">
        <w:rPr>
          <w:rFonts w:ascii="Trebuchet MS" w:hAnsi="Trebuchet MS" w:cs="Arial"/>
        </w:rPr>
        <w:t>:</w:t>
      </w:r>
      <w:r w:rsidRPr="002C45B3">
        <w:rPr>
          <w:rFonts w:ascii="Trebuchet MS" w:hAnsi="Trebuchet MS" w:cs="Arial"/>
        </w:rPr>
        <w:tab/>
      </w:r>
      <w:r w:rsidR="002C45B3">
        <w:rPr>
          <w:rFonts w:ascii="Trebuchet MS" w:hAnsi="Trebuchet MS" w:cs="Arial"/>
        </w:rPr>
        <w:tab/>
      </w:r>
      <w:r w:rsidRPr="002C45B3">
        <w:rPr>
          <w:rFonts w:ascii="Trebuchet MS" w:eastAsia="Calibri" w:hAnsi="Trebuchet MS" w:cs="Arial"/>
        </w:rPr>
        <w:t>Chairman/Honorary Officers</w:t>
      </w:r>
      <w:r w:rsidRPr="002C45B3">
        <w:rPr>
          <w:rFonts w:ascii="Trebuchet MS" w:hAnsi="Trebuchet MS" w:cs="Arial"/>
        </w:rPr>
        <w:t xml:space="preserve"> – Mill Hill United Synagogue</w:t>
      </w:r>
    </w:p>
    <w:p w:rsidR="00C02D91" w:rsidRPr="002C45B3" w:rsidRDefault="00DF08B1" w:rsidP="00DF08B1">
      <w:pPr>
        <w:ind w:left="2160" w:hanging="2160"/>
        <w:rPr>
          <w:rFonts w:ascii="Trebuchet MS" w:hAnsi="Trebuchet MS" w:cs="Arial"/>
          <w:color w:val="000000"/>
        </w:rPr>
      </w:pPr>
      <w:r w:rsidRPr="002C45B3">
        <w:rPr>
          <w:rFonts w:ascii="Trebuchet MS" w:hAnsi="Trebuchet MS" w:cs="Arial"/>
          <w:color w:val="000000"/>
        </w:rPr>
        <w:t> </w:t>
      </w:r>
    </w:p>
    <w:p w:rsidR="0012352F" w:rsidRPr="002C45B3" w:rsidRDefault="0012352F" w:rsidP="0012352F">
      <w:pPr>
        <w:jc w:val="both"/>
        <w:rPr>
          <w:rFonts w:ascii="Trebuchet MS" w:eastAsia="Times New Roman" w:hAnsi="Trebuchet MS"/>
          <w:lang w:eastAsia="en-US"/>
        </w:rPr>
      </w:pPr>
      <w:r w:rsidRPr="002C45B3">
        <w:rPr>
          <w:rFonts w:ascii="Trebuchet MS" w:hAnsi="Trebuchet MS"/>
          <w:b/>
        </w:rPr>
        <w:t>BENEFITS:</w:t>
      </w:r>
      <w:r w:rsidRPr="002C45B3">
        <w:rPr>
          <w:rFonts w:ascii="Trebuchet MS" w:hAnsi="Trebuchet MS"/>
          <w:b/>
        </w:rPr>
        <w:tab/>
      </w:r>
      <w:r w:rsidRPr="002C45B3">
        <w:rPr>
          <w:rFonts w:ascii="Trebuchet MS" w:hAnsi="Trebuchet MS"/>
          <w:b/>
        </w:rPr>
        <w:tab/>
      </w:r>
      <w:r w:rsidR="002C45B3">
        <w:rPr>
          <w:rFonts w:ascii="Trebuchet MS" w:hAnsi="Trebuchet MS"/>
          <w:b/>
        </w:rPr>
        <w:tab/>
      </w:r>
      <w:r w:rsidRPr="002C45B3">
        <w:rPr>
          <w:rFonts w:ascii="Trebuchet MS" w:eastAsia="Times New Roman" w:hAnsi="Trebuchet MS"/>
          <w:lang w:eastAsia="en-US"/>
        </w:rPr>
        <w:t xml:space="preserve">20 days holiday, plus 8 Bank Holidays </w:t>
      </w:r>
    </w:p>
    <w:p w:rsidR="0012352F" w:rsidRPr="0012352F" w:rsidRDefault="0012352F" w:rsidP="002C45B3">
      <w:pPr>
        <w:ind w:left="2160" w:firstLine="720"/>
        <w:jc w:val="both"/>
        <w:rPr>
          <w:rFonts w:ascii="Trebuchet MS" w:eastAsia="Times New Roman" w:hAnsi="Trebuchet MS"/>
          <w:lang w:eastAsia="en-US"/>
        </w:rPr>
      </w:pPr>
      <w:r w:rsidRPr="0012352F">
        <w:rPr>
          <w:rFonts w:ascii="Trebuchet MS" w:eastAsia="Times New Roman" w:hAnsi="Trebuchet MS"/>
          <w:lang w:eastAsia="en-US"/>
        </w:rPr>
        <w:t>Childcare Vouchers</w:t>
      </w:r>
    </w:p>
    <w:p w:rsidR="0012352F" w:rsidRPr="002C45B3" w:rsidRDefault="0012352F" w:rsidP="0012352F">
      <w:pPr>
        <w:jc w:val="both"/>
        <w:rPr>
          <w:rFonts w:ascii="Trebuchet MS" w:eastAsia="Times New Roman" w:hAnsi="Trebuchet MS"/>
          <w:lang w:eastAsia="en-US"/>
        </w:rPr>
      </w:pPr>
      <w:r w:rsidRPr="002C45B3">
        <w:rPr>
          <w:rFonts w:ascii="Trebuchet MS" w:eastAsia="Times New Roman" w:hAnsi="Trebuchet MS"/>
          <w:lang w:eastAsia="en-US"/>
        </w:rPr>
        <w:tab/>
      </w:r>
      <w:r w:rsidRPr="002C45B3">
        <w:rPr>
          <w:rFonts w:ascii="Trebuchet MS" w:eastAsia="Times New Roman" w:hAnsi="Trebuchet MS"/>
          <w:lang w:eastAsia="en-US"/>
        </w:rPr>
        <w:tab/>
      </w:r>
      <w:r w:rsidRPr="002C45B3">
        <w:rPr>
          <w:rFonts w:ascii="Trebuchet MS" w:eastAsia="Times New Roman" w:hAnsi="Trebuchet MS"/>
          <w:lang w:eastAsia="en-US"/>
        </w:rPr>
        <w:tab/>
      </w:r>
      <w:r w:rsidR="002C45B3">
        <w:rPr>
          <w:rFonts w:ascii="Trebuchet MS" w:eastAsia="Times New Roman" w:hAnsi="Trebuchet MS"/>
          <w:lang w:eastAsia="en-US"/>
        </w:rPr>
        <w:tab/>
      </w:r>
      <w:r w:rsidRPr="0012352F">
        <w:rPr>
          <w:rFonts w:ascii="Trebuchet MS" w:eastAsia="Times New Roman" w:hAnsi="Trebuchet MS"/>
          <w:lang w:eastAsia="en-US"/>
        </w:rPr>
        <w:t>Auto-Enrolled Pension</w:t>
      </w:r>
    </w:p>
    <w:p w:rsidR="0012352F" w:rsidRPr="002C45B3" w:rsidRDefault="0012352F" w:rsidP="0046648A">
      <w:pPr>
        <w:rPr>
          <w:rFonts w:ascii="Trebuchet MS" w:hAnsi="Trebuchet MS"/>
          <w:b/>
        </w:rPr>
      </w:pPr>
    </w:p>
    <w:p w:rsidR="0046648A" w:rsidRPr="002C45B3" w:rsidRDefault="0046648A" w:rsidP="0046648A">
      <w:pPr>
        <w:rPr>
          <w:rFonts w:ascii="Trebuchet MS" w:hAnsi="Trebuchet MS"/>
          <w:b/>
        </w:rPr>
      </w:pPr>
      <w:r w:rsidRPr="002C45B3">
        <w:rPr>
          <w:rFonts w:ascii="Trebuchet MS" w:hAnsi="Trebuchet MS"/>
          <w:b/>
        </w:rPr>
        <w:t>JOB SUMMARY</w:t>
      </w:r>
    </w:p>
    <w:p w:rsidR="0046648A" w:rsidRPr="002C45B3" w:rsidRDefault="0046648A" w:rsidP="0046648A">
      <w:pPr>
        <w:rPr>
          <w:rFonts w:ascii="Trebuchet MS" w:hAnsi="Trebuchet MS"/>
          <w:b/>
        </w:rPr>
      </w:pPr>
    </w:p>
    <w:p w:rsidR="00960AA7" w:rsidRPr="002C45B3" w:rsidRDefault="0046648A" w:rsidP="0012352F">
      <w:pPr>
        <w:jc w:val="both"/>
        <w:rPr>
          <w:rFonts w:ascii="Trebuchet MS" w:hAnsi="Trebuchet MS"/>
        </w:rPr>
      </w:pPr>
      <w:r w:rsidRPr="002C45B3">
        <w:rPr>
          <w:rFonts w:ascii="Trebuchet MS" w:hAnsi="Trebuchet MS"/>
        </w:rPr>
        <w:t>Mill Hill United Synagogue is a large and growing community</w:t>
      </w:r>
      <w:r w:rsidR="00960AA7" w:rsidRPr="002C45B3">
        <w:rPr>
          <w:rFonts w:ascii="Trebuchet MS" w:hAnsi="Trebuchet MS"/>
        </w:rPr>
        <w:t xml:space="preserve"> with the largest number of under 21</w:t>
      </w:r>
      <w:r w:rsidR="0012352F" w:rsidRPr="002C45B3">
        <w:rPr>
          <w:rFonts w:ascii="Trebuchet MS" w:hAnsi="Trebuchet MS"/>
        </w:rPr>
        <w:t>’</w:t>
      </w:r>
      <w:r w:rsidR="00960AA7" w:rsidRPr="002C45B3">
        <w:rPr>
          <w:rFonts w:ascii="Trebuchet MS" w:hAnsi="Trebuchet MS"/>
        </w:rPr>
        <w:t>s in any United Synagogue community</w:t>
      </w:r>
      <w:r w:rsidRPr="002C45B3">
        <w:rPr>
          <w:rFonts w:ascii="Trebuchet MS" w:hAnsi="Trebuchet MS"/>
        </w:rPr>
        <w:t xml:space="preserve">. </w:t>
      </w:r>
      <w:r w:rsidR="00960AA7" w:rsidRPr="002C45B3">
        <w:rPr>
          <w:rFonts w:ascii="Trebuchet MS" w:hAnsi="Trebuchet MS"/>
        </w:rPr>
        <w:t>O</w:t>
      </w:r>
      <w:r w:rsidRPr="002C45B3">
        <w:rPr>
          <w:rFonts w:ascii="Trebuchet MS" w:hAnsi="Trebuchet MS"/>
        </w:rPr>
        <w:t xml:space="preserve">f our 3,000 members, </w:t>
      </w:r>
      <w:r w:rsidR="00960AA7" w:rsidRPr="002C45B3">
        <w:rPr>
          <w:rFonts w:ascii="Trebuchet MS" w:hAnsi="Trebuchet MS"/>
        </w:rPr>
        <w:t>around</w:t>
      </w:r>
      <w:r w:rsidR="00C6339E" w:rsidRPr="002C45B3">
        <w:rPr>
          <w:rFonts w:ascii="Trebuchet MS" w:hAnsi="Trebuchet MS"/>
        </w:rPr>
        <w:t xml:space="preserve"> 1,0</w:t>
      </w:r>
      <w:r w:rsidRPr="002C45B3">
        <w:rPr>
          <w:rFonts w:ascii="Trebuchet MS" w:hAnsi="Trebuchet MS"/>
        </w:rPr>
        <w:t xml:space="preserve">00 are under-21. </w:t>
      </w:r>
    </w:p>
    <w:p w:rsidR="0012352F" w:rsidRPr="002C45B3" w:rsidRDefault="0012352F" w:rsidP="00960AA7">
      <w:pPr>
        <w:jc w:val="both"/>
        <w:rPr>
          <w:rFonts w:ascii="Trebuchet MS" w:hAnsi="Trebuchet MS"/>
        </w:rPr>
      </w:pPr>
    </w:p>
    <w:p w:rsidR="0046648A" w:rsidRDefault="00960AA7" w:rsidP="00960AA7">
      <w:pPr>
        <w:jc w:val="both"/>
        <w:rPr>
          <w:rFonts w:ascii="Trebuchet MS" w:hAnsi="Trebuchet MS"/>
        </w:rPr>
      </w:pPr>
      <w:r w:rsidRPr="002C45B3">
        <w:rPr>
          <w:rFonts w:ascii="Trebuchet MS" w:hAnsi="Trebuchet MS"/>
        </w:rPr>
        <w:t xml:space="preserve">Our Assistant Rabbi’s time will be split between delivering pastoral and rabbinic duties (30%), supporting youth (30%), young families and newly married couples (30%) and new members (10%). </w:t>
      </w:r>
    </w:p>
    <w:p w:rsidR="00E55C6E" w:rsidRPr="002C45B3" w:rsidRDefault="00E55C6E" w:rsidP="00960AA7">
      <w:pPr>
        <w:jc w:val="both"/>
        <w:rPr>
          <w:rFonts w:ascii="Trebuchet MS" w:hAnsi="Trebuchet MS"/>
        </w:rPr>
      </w:pPr>
    </w:p>
    <w:p w:rsidR="0046648A" w:rsidRPr="002C45B3" w:rsidRDefault="00960AA7" w:rsidP="00104E83">
      <w:pPr>
        <w:jc w:val="both"/>
        <w:rPr>
          <w:rFonts w:ascii="Trebuchet MS" w:hAnsi="Trebuchet MS"/>
        </w:rPr>
      </w:pPr>
      <w:r w:rsidRPr="002C45B3">
        <w:rPr>
          <w:rFonts w:ascii="Trebuchet MS" w:hAnsi="Trebuchet MS"/>
        </w:rPr>
        <w:t>The successful candidate will be able to</w:t>
      </w:r>
      <w:r w:rsidR="0046648A" w:rsidRPr="002C45B3">
        <w:rPr>
          <w:rFonts w:ascii="Trebuchet MS" w:hAnsi="Trebuchet MS"/>
        </w:rPr>
        <w:t xml:space="preserve"> help our members feel engaged, empowered and </w:t>
      </w:r>
      <w:proofErr w:type="gramStart"/>
      <w:r w:rsidR="0046648A" w:rsidRPr="002C45B3">
        <w:rPr>
          <w:rFonts w:ascii="Trebuchet MS" w:hAnsi="Trebuchet MS"/>
        </w:rPr>
        <w:t>a</w:t>
      </w:r>
      <w:proofErr w:type="gramEnd"/>
      <w:r w:rsidR="0046648A" w:rsidRPr="002C45B3">
        <w:rPr>
          <w:rFonts w:ascii="Trebuchet MS" w:hAnsi="Trebuchet MS"/>
        </w:rPr>
        <w:t xml:space="preserve"> valuable part of the community, whatever their contribution – and to make Judaism relevant for their lives. </w:t>
      </w:r>
    </w:p>
    <w:p w:rsidR="0046648A" w:rsidRPr="002C45B3" w:rsidRDefault="0046648A" w:rsidP="0012352F">
      <w:pPr>
        <w:rPr>
          <w:rFonts w:ascii="Trebuchet MS" w:hAnsi="Trebuchet MS" w:cs="Arial"/>
          <w:b/>
          <w:bCs/>
        </w:rPr>
      </w:pPr>
    </w:p>
    <w:p w:rsidR="00DF08B1" w:rsidRPr="002C45B3" w:rsidRDefault="00DF08B1" w:rsidP="00DF08B1">
      <w:pPr>
        <w:ind w:left="2160" w:hanging="2160"/>
        <w:rPr>
          <w:rFonts w:ascii="Trebuchet MS" w:hAnsi="Trebuchet MS" w:cs="Arial"/>
          <w:b/>
          <w:bCs/>
        </w:rPr>
      </w:pPr>
      <w:r w:rsidRPr="002C45B3">
        <w:rPr>
          <w:rFonts w:ascii="Trebuchet MS" w:hAnsi="Trebuchet MS" w:cs="Arial"/>
          <w:b/>
          <w:bCs/>
        </w:rPr>
        <w:t>JOB PURPOSE</w:t>
      </w:r>
    </w:p>
    <w:p w:rsidR="00DF08B1" w:rsidRPr="002C45B3" w:rsidRDefault="00DF08B1" w:rsidP="00DF08B1">
      <w:pPr>
        <w:rPr>
          <w:rFonts w:ascii="Trebuchet MS" w:hAnsi="Trebuchet MS" w:cs="Arial"/>
        </w:rPr>
      </w:pPr>
      <w:r w:rsidRPr="002C45B3">
        <w:rPr>
          <w:rFonts w:ascii="Trebuchet MS" w:hAnsi="Trebuchet MS" w:cs="Arial"/>
        </w:rPr>
        <w:t xml:space="preserve"> </w:t>
      </w:r>
    </w:p>
    <w:p w:rsidR="00DF08B1" w:rsidRPr="002C45B3" w:rsidRDefault="00C97DD5" w:rsidP="00104E83">
      <w:pPr>
        <w:jc w:val="both"/>
        <w:rPr>
          <w:rFonts w:ascii="Trebuchet MS" w:hAnsi="Trebuchet MS" w:cs="Arial"/>
        </w:rPr>
      </w:pPr>
      <w:r w:rsidRPr="002C45B3">
        <w:rPr>
          <w:rFonts w:ascii="Trebuchet MS" w:hAnsi="Trebuchet MS" w:cs="Arial"/>
        </w:rPr>
        <w:t xml:space="preserve">To </w:t>
      </w:r>
      <w:r w:rsidR="00DF08B1" w:rsidRPr="002C45B3">
        <w:rPr>
          <w:rFonts w:ascii="Trebuchet MS" w:hAnsi="Trebuchet MS" w:cs="Arial"/>
        </w:rPr>
        <w:t xml:space="preserve">provide </w:t>
      </w:r>
      <w:r w:rsidR="00DF08B1" w:rsidRPr="002C45B3">
        <w:rPr>
          <w:rFonts w:ascii="Trebuchet MS" w:hAnsi="Trebuchet MS" w:cs="Arial"/>
          <w:color w:val="000000"/>
        </w:rPr>
        <w:t>religious, educational, congregational and administrative responsibilities</w:t>
      </w:r>
      <w:r w:rsidRPr="002C45B3">
        <w:rPr>
          <w:rFonts w:ascii="Trebuchet MS" w:hAnsi="Trebuchet MS" w:cs="Arial"/>
          <w:color w:val="000000"/>
        </w:rPr>
        <w:t xml:space="preserve"> </w:t>
      </w:r>
      <w:r w:rsidR="00055CF6" w:rsidRPr="002C45B3">
        <w:rPr>
          <w:rFonts w:ascii="Trebuchet MS" w:hAnsi="Trebuchet MS" w:cs="Arial"/>
        </w:rPr>
        <w:t>in</w:t>
      </w:r>
      <w:r w:rsidRPr="002C45B3">
        <w:rPr>
          <w:rFonts w:ascii="Trebuchet MS" w:hAnsi="Trebuchet MS" w:cs="Arial"/>
        </w:rPr>
        <w:t xml:space="preserve"> conjunction with the Senior Rabbi</w:t>
      </w:r>
      <w:r w:rsidR="00DF08B1" w:rsidRPr="002C45B3">
        <w:rPr>
          <w:rFonts w:ascii="Trebuchet MS" w:hAnsi="Trebuchet MS" w:cs="Arial"/>
        </w:rPr>
        <w:t>.</w:t>
      </w:r>
    </w:p>
    <w:p w:rsidR="00DF08B1" w:rsidRPr="002C45B3" w:rsidRDefault="00DF08B1" w:rsidP="00104E83">
      <w:pPr>
        <w:jc w:val="both"/>
        <w:rPr>
          <w:rFonts w:ascii="Trebuchet MS" w:hAnsi="Trebuchet MS" w:cs="Arial"/>
        </w:rPr>
      </w:pPr>
    </w:p>
    <w:p w:rsidR="00AD239A" w:rsidRPr="002C45B3" w:rsidRDefault="00AD239A" w:rsidP="00104E83">
      <w:pPr>
        <w:widowControl w:val="0"/>
        <w:jc w:val="both"/>
        <w:rPr>
          <w:rFonts w:ascii="Trebuchet MS" w:hAnsi="Trebuchet MS" w:cs="Arial"/>
          <w:kern w:val="28"/>
        </w:rPr>
      </w:pPr>
      <w:r w:rsidRPr="002C45B3">
        <w:rPr>
          <w:rFonts w:ascii="Trebuchet MS" w:hAnsi="Trebuchet MS" w:cs="Arial"/>
          <w:kern w:val="28"/>
        </w:rPr>
        <w:t xml:space="preserve">The </w:t>
      </w:r>
      <w:r w:rsidR="00F53A43" w:rsidRPr="002C45B3">
        <w:rPr>
          <w:rFonts w:ascii="Trebuchet MS" w:hAnsi="Trebuchet MS" w:cs="Arial"/>
          <w:kern w:val="28"/>
        </w:rPr>
        <w:t>Assistant</w:t>
      </w:r>
      <w:r w:rsidRPr="002C45B3">
        <w:rPr>
          <w:rFonts w:ascii="Trebuchet MS" w:hAnsi="Trebuchet MS" w:cs="Arial"/>
          <w:kern w:val="28"/>
        </w:rPr>
        <w:t xml:space="preserve"> Rabbi/ </w:t>
      </w:r>
      <w:r w:rsidR="00F53A43" w:rsidRPr="002C45B3">
        <w:rPr>
          <w:rFonts w:ascii="Trebuchet MS" w:hAnsi="Trebuchet MS" w:cs="Arial"/>
          <w:kern w:val="28"/>
        </w:rPr>
        <w:t>Assistant</w:t>
      </w:r>
      <w:r w:rsidRPr="002C45B3">
        <w:rPr>
          <w:rFonts w:ascii="Trebuchet MS" w:hAnsi="Trebuchet MS" w:cs="Arial"/>
          <w:kern w:val="28"/>
        </w:rPr>
        <w:t xml:space="preserve"> Rabbi &amp; </w:t>
      </w:r>
      <w:r w:rsidR="00D65BCD" w:rsidRPr="002C45B3">
        <w:rPr>
          <w:rFonts w:ascii="Trebuchet MS" w:hAnsi="Trebuchet MS" w:cs="Arial"/>
          <w:kern w:val="28"/>
        </w:rPr>
        <w:t>Rebbetzen</w:t>
      </w:r>
      <w:r w:rsidRPr="002C45B3">
        <w:rPr>
          <w:rFonts w:ascii="Trebuchet MS" w:hAnsi="Trebuchet MS" w:cs="Arial"/>
          <w:kern w:val="28"/>
        </w:rPr>
        <w:t xml:space="preserve"> will join the rabbinic team</w:t>
      </w:r>
      <w:r w:rsidR="00E55C6E">
        <w:rPr>
          <w:rFonts w:ascii="Trebuchet MS" w:hAnsi="Trebuchet MS" w:cs="Arial"/>
          <w:kern w:val="28"/>
        </w:rPr>
        <w:t>,</w:t>
      </w:r>
      <w:r w:rsidRPr="002C45B3">
        <w:rPr>
          <w:rFonts w:ascii="Trebuchet MS" w:hAnsi="Trebuchet MS" w:cs="Arial"/>
          <w:kern w:val="28"/>
        </w:rPr>
        <w:t xml:space="preserve"> which comprises the Senior Rabbi &amp; </w:t>
      </w:r>
      <w:r w:rsidR="00D65BCD" w:rsidRPr="002C45B3">
        <w:rPr>
          <w:rFonts w:ascii="Trebuchet MS" w:hAnsi="Trebuchet MS" w:cs="Arial"/>
          <w:kern w:val="28"/>
        </w:rPr>
        <w:t>Rebbetzen</w:t>
      </w:r>
      <w:r w:rsidRPr="002C45B3">
        <w:rPr>
          <w:rFonts w:ascii="Trebuchet MS" w:hAnsi="Trebuchet MS" w:cs="Arial"/>
          <w:kern w:val="28"/>
        </w:rPr>
        <w:t>.</w:t>
      </w:r>
      <w:r w:rsidR="00C6339E" w:rsidRPr="002C45B3">
        <w:rPr>
          <w:rFonts w:ascii="Trebuchet MS" w:hAnsi="Trebuchet MS" w:cs="Arial"/>
          <w:kern w:val="28"/>
        </w:rPr>
        <w:t xml:space="preserve"> (See Assistant Rebbetze</w:t>
      </w:r>
      <w:r w:rsidR="00960AA7" w:rsidRPr="002C45B3">
        <w:rPr>
          <w:rFonts w:ascii="Trebuchet MS" w:hAnsi="Trebuchet MS" w:cs="Arial"/>
          <w:kern w:val="28"/>
        </w:rPr>
        <w:t xml:space="preserve">n job description). </w:t>
      </w:r>
    </w:p>
    <w:p w:rsidR="00AD239A" w:rsidRPr="002C45B3" w:rsidRDefault="00AD239A" w:rsidP="00104E83">
      <w:pPr>
        <w:widowControl w:val="0"/>
        <w:jc w:val="both"/>
        <w:rPr>
          <w:rFonts w:ascii="Trebuchet MS" w:hAnsi="Trebuchet MS" w:cs="Arial"/>
          <w:kern w:val="28"/>
        </w:rPr>
      </w:pPr>
    </w:p>
    <w:p w:rsidR="00AD239A" w:rsidRPr="002C45B3" w:rsidRDefault="00AD239A" w:rsidP="00E55C6E">
      <w:pPr>
        <w:rPr>
          <w:rFonts w:ascii="Trebuchet MS" w:hAnsi="Trebuchet MS" w:cs="Arial"/>
          <w:kern w:val="28"/>
        </w:rPr>
      </w:pPr>
      <w:r w:rsidRPr="002C45B3">
        <w:rPr>
          <w:rFonts w:ascii="Trebuchet MS" w:hAnsi="Trebuchet MS" w:cs="Arial"/>
          <w:kern w:val="28"/>
        </w:rPr>
        <w:t>Key areas of focus for this position will include:</w:t>
      </w:r>
    </w:p>
    <w:p w:rsidR="00AD239A" w:rsidRPr="002C45B3" w:rsidRDefault="00AD239A" w:rsidP="00104E83">
      <w:pPr>
        <w:widowControl w:val="0"/>
        <w:jc w:val="both"/>
        <w:rPr>
          <w:rFonts w:ascii="Trebuchet MS" w:hAnsi="Trebuchet MS" w:cs="Arial"/>
          <w:kern w:val="28"/>
        </w:rPr>
      </w:pPr>
    </w:p>
    <w:p w:rsidR="003E26F2" w:rsidRPr="002C45B3" w:rsidRDefault="00C6339E" w:rsidP="003E26F2">
      <w:pPr>
        <w:widowControl w:val="0"/>
        <w:numPr>
          <w:ilvl w:val="0"/>
          <w:numId w:val="5"/>
        </w:numPr>
        <w:tabs>
          <w:tab w:val="clear" w:pos="633"/>
        </w:tabs>
        <w:ind w:left="426" w:hanging="426"/>
        <w:jc w:val="both"/>
        <w:rPr>
          <w:rFonts w:ascii="Trebuchet MS" w:hAnsi="Trebuchet MS" w:cs="Arial"/>
          <w:kern w:val="28"/>
        </w:rPr>
      </w:pPr>
      <w:r w:rsidRPr="002C45B3">
        <w:rPr>
          <w:rFonts w:ascii="Trebuchet MS" w:hAnsi="Trebuchet MS" w:cs="Arial"/>
          <w:kern w:val="28"/>
        </w:rPr>
        <w:t>To share rabbinic and pastoral activities</w:t>
      </w:r>
      <w:r w:rsidR="00E55C6E">
        <w:rPr>
          <w:rFonts w:ascii="Trebuchet MS" w:hAnsi="Trebuchet MS" w:cs="Arial"/>
          <w:kern w:val="28"/>
        </w:rPr>
        <w:t>.</w:t>
      </w:r>
    </w:p>
    <w:p w:rsidR="00C6339E" w:rsidRPr="002C45B3" w:rsidRDefault="003E26F2" w:rsidP="003E26F2">
      <w:pPr>
        <w:widowControl w:val="0"/>
        <w:numPr>
          <w:ilvl w:val="0"/>
          <w:numId w:val="5"/>
        </w:numPr>
        <w:tabs>
          <w:tab w:val="clear" w:pos="633"/>
        </w:tabs>
        <w:ind w:left="426" w:hanging="426"/>
        <w:jc w:val="both"/>
        <w:rPr>
          <w:rFonts w:ascii="Trebuchet MS" w:hAnsi="Trebuchet MS" w:cs="Arial"/>
          <w:kern w:val="28"/>
        </w:rPr>
      </w:pPr>
      <w:r w:rsidRPr="002C45B3">
        <w:rPr>
          <w:rFonts w:ascii="Trebuchet MS" w:hAnsi="Trebuchet MS"/>
          <w:kern w:val="28"/>
        </w:rPr>
        <w:t>To become integral members of the religious leadership team and to engage and become connected to the community</w:t>
      </w:r>
      <w:r w:rsidR="00E55C6E">
        <w:rPr>
          <w:rFonts w:ascii="Trebuchet MS" w:hAnsi="Trebuchet MS"/>
          <w:kern w:val="28"/>
        </w:rPr>
        <w:t>.</w:t>
      </w:r>
    </w:p>
    <w:p w:rsidR="009735AF" w:rsidRPr="002C45B3" w:rsidRDefault="009735AF" w:rsidP="00104E83">
      <w:pPr>
        <w:widowControl w:val="0"/>
        <w:numPr>
          <w:ilvl w:val="0"/>
          <w:numId w:val="5"/>
        </w:numPr>
        <w:tabs>
          <w:tab w:val="clear" w:pos="633"/>
        </w:tabs>
        <w:ind w:left="426" w:hanging="426"/>
        <w:jc w:val="both"/>
        <w:rPr>
          <w:rFonts w:ascii="Trebuchet MS" w:hAnsi="Trebuchet MS" w:cs="Arial"/>
          <w:kern w:val="28"/>
        </w:rPr>
      </w:pPr>
      <w:r w:rsidRPr="002C45B3">
        <w:rPr>
          <w:rFonts w:ascii="Trebuchet MS" w:hAnsi="Trebuchet MS" w:cs="Arial"/>
          <w:kern w:val="28"/>
        </w:rPr>
        <w:t>To provide direction, support and devise innovative programmes for youth</w:t>
      </w:r>
      <w:r w:rsidR="00E55C6E">
        <w:rPr>
          <w:rFonts w:ascii="Trebuchet MS" w:hAnsi="Trebuchet MS" w:cs="Arial"/>
          <w:kern w:val="28"/>
        </w:rPr>
        <w:t>/</w:t>
      </w:r>
      <w:r w:rsidRPr="002C45B3">
        <w:rPr>
          <w:rFonts w:ascii="Trebuchet MS" w:hAnsi="Trebuchet MS" w:cs="Arial"/>
          <w:kern w:val="28"/>
        </w:rPr>
        <w:t xml:space="preserve">young adults in conjunction with </w:t>
      </w:r>
      <w:r w:rsidR="00104E83" w:rsidRPr="002C45B3">
        <w:rPr>
          <w:rFonts w:ascii="Trebuchet MS" w:hAnsi="Trebuchet MS" w:cs="Arial"/>
          <w:kern w:val="28"/>
        </w:rPr>
        <w:t xml:space="preserve">youth </w:t>
      </w:r>
      <w:r w:rsidR="00C6339E" w:rsidRPr="002C45B3">
        <w:rPr>
          <w:rFonts w:ascii="Trebuchet MS" w:hAnsi="Trebuchet MS" w:cs="Arial"/>
          <w:kern w:val="28"/>
        </w:rPr>
        <w:t>directors and Tribe</w:t>
      </w:r>
      <w:r w:rsidR="00E55C6E">
        <w:rPr>
          <w:rFonts w:ascii="Trebuchet MS" w:hAnsi="Trebuchet MS" w:cs="Arial"/>
          <w:kern w:val="28"/>
        </w:rPr>
        <w:t>.</w:t>
      </w:r>
    </w:p>
    <w:p w:rsidR="00E55C6E" w:rsidRDefault="00E55C6E">
      <w:pPr>
        <w:rPr>
          <w:rFonts w:ascii="Trebuchet MS" w:hAnsi="Trebuchet MS" w:cs="Arial"/>
          <w:kern w:val="28"/>
        </w:rPr>
      </w:pPr>
      <w:r>
        <w:rPr>
          <w:rFonts w:ascii="Trebuchet MS" w:hAnsi="Trebuchet MS" w:cs="Arial"/>
          <w:kern w:val="28"/>
        </w:rPr>
        <w:br w:type="page"/>
      </w:r>
    </w:p>
    <w:p w:rsidR="009735AF" w:rsidRPr="002C45B3" w:rsidRDefault="009735AF" w:rsidP="00104E83">
      <w:pPr>
        <w:widowControl w:val="0"/>
        <w:numPr>
          <w:ilvl w:val="0"/>
          <w:numId w:val="5"/>
        </w:numPr>
        <w:tabs>
          <w:tab w:val="clear" w:pos="633"/>
        </w:tabs>
        <w:ind w:left="426" w:hanging="426"/>
        <w:jc w:val="both"/>
        <w:rPr>
          <w:rFonts w:ascii="Trebuchet MS" w:hAnsi="Trebuchet MS" w:cs="Arial"/>
          <w:kern w:val="28"/>
        </w:rPr>
      </w:pPr>
      <w:r w:rsidRPr="002C45B3">
        <w:rPr>
          <w:rFonts w:ascii="Trebuchet MS" w:hAnsi="Trebuchet MS" w:cs="Arial"/>
          <w:kern w:val="28"/>
        </w:rPr>
        <w:lastRenderedPageBreak/>
        <w:t>To provide support for young adults and young married members (with or without children); and reach out to those who are not yet members</w:t>
      </w:r>
    </w:p>
    <w:p w:rsidR="008133C0" w:rsidRPr="002C45B3" w:rsidRDefault="003E26F2" w:rsidP="00104E83">
      <w:pPr>
        <w:widowControl w:val="0"/>
        <w:numPr>
          <w:ilvl w:val="0"/>
          <w:numId w:val="5"/>
        </w:numPr>
        <w:tabs>
          <w:tab w:val="clear" w:pos="633"/>
        </w:tabs>
        <w:ind w:left="426" w:hanging="426"/>
        <w:jc w:val="both"/>
        <w:rPr>
          <w:rFonts w:ascii="Trebuchet MS" w:hAnsi="Trebuchet MS" w:cs="Arial"/>
          <w:kern w:val="28"/>
        </w:rPr>
      </w:pPr>
      <w:r w:rsidRPr="002C45B3">
        <w:rPr>
          <w:rFonts w:ascii="Trebuchet MS" w:hAnsi="Trebuchet MS" w:cs="Arial"/>
        </w:rPr>
        <w:t>P</w:t>
      </w:r>
      <w:r w:rsidR="008133C0" w:rsidRPr="002C45B3">
        <w:rPr>
          <w:rFonts w:ascii="Trebuchet MS" w:hAnsi="Trebuchet MS" w:cs="Arial"/>
        </w:rPr>
        <w:t>roactively engage new members</w:t>
      </w:r>
    </w:p>
    <w:p w:rsidR="00C6339E" w:rsidRPr="002C45B3" w:rsidRDefault="008133C0" w:rsidP="003E26F2">
      <w:pPr>
        <w:widowControl w:val="0"/>
        <w:numPr>
          <w:ilvl w:val="0"/>
          <w:numId w:val="5"/>
        </w:numPr>
        <w:tabs>
          <w:tab w:val="clear" w:pos="633"/>
        </w:tabs>
        <w:ind w:left="426" w:hanging="426"/>
        <w:jc w:val="both"/>
        <w:rPr>
          <w:rFonts w:ascii="Trebuchet MS" w:hAnsi="Trebuchet MS" w:cs="Arial"/>
          <w:kern w:val="28"/>
        </w:rPr>
      </w:pPr>
      <w:r w:rsidRPr="002C45B3">
        <w:rPr>
          <w:rFonts w:ascii="Trebuchet MS" w:hAnsi="Trebuchet MS" w:cs="Arial"/>
        </w:rPr>
        <w:t>Guiding and supporting children’s services and activities</w:t>
      </w:r>
      <w:r w:rsidR="006B3029" w:rsidRPr="002C45B3">
        <w:rPr>
          <w:rFonts w:ascii="Trebuchet MS" w:hAnsi="Trebuchet MS" w:cs="Arial"/>
        </w:rPr>
        <w:t xml:space="preserve"> and </w:t>
      </w:r>
      <w:r w:rsidR="003E26F2" w:rsidRPr="002C45B3">
        <w:rPr>
          <w:rFonts w:ascii="Trebuchet MS" w:hAnsi="Trebuchet MS" w:cs="Arial"/>
        </w:rPr>
        <w:t>l</w:t>
      </w:r>
      <w:r w:rsidR="00C6339E" w:rsidRPr="002C45B3">
        <w:rPr>
          <w:rFonts w:ascii="Trebuchet MS" w:hAnsi="Trebuchet MS" w:cs="Arial"/>
        </w:rPr>
        <w:t>ead</w:t>
      </w:r>
      <w:r w:rsidR="003E26F2" w:rsidRPr="002C45B3">
        <w:rPr>
          <w:rFonts w:ascii="Trebuchet MS" w:hAnsi="Trebuchet MS" w:cs="Arial"/>
        </w:rPr>
        <w:t>ing</w:t>
      </w:r>
      <w:r w:rsidR="00C6339E" w:rsidRPr="002C45B3">
        <w:rPr>
          <w:rFonts w:ascii="Trebuchet MS" w:hAnsi="Trebuchet MS" w:cs="Arial"/>
        </w:rPr>
        <w:t xml:space="preserve"> the CRP programming </w:t>
      </w:r>
    </w:p>
    <w:p w:rsidR="00960AA7" w:rsidRPr="002C45B3" w:rsidRDefault="00960AA7" w:rsidP="00C6339E">
      <w:pPr>
        <w:widowControl w:val="0"/>
        <w:ind w:left="426"/>
        <w:jc w:val="both"/>
        <w:rPr>
          <w:rFonts w:ascii="Trebuchet MS" w:hAnsi="Trebuchet MS" w:cs="Arial"/>
          <w:kern w:val="28"/>
        </w:rPr>
      </w:pPr>
    </w:p>
    <w:p w:rsidR="00DF08B1" w:rsidRPr="002C45B3" w:rsidRDefault="000C7E0C" w:rsidP="00104E83">
      <w:pPr>
        <w:pStyle w:val="Heading1"/>
        <w:jc w:val="both"/>
        <w:rPr>
          <w:rFonts w:ascii="Trebuchet MS" w:hAnsi="Trebuchet MS" w:cs="Arial"/>
        </w:rPr>
      </w:pPr>
      <w:r w:rsidRPr="002C45B3">
        <w:rPr>
          <w:rFonts w:ascii="Trebuchet MS" w:hAnsi="Trebuchet MS" w:cs="Arial"/>
        </w:rPr>
        <w:t>RESPONSIB</w:t>
      </w:r>
      <w:r w:rsidR="00DF08B1" w:rsidRPr="002C45B3">
        <w:rPr>
          <w:rFonts w:ascii="Trebuchet MS" w:hAnsi="Trebuchet MS" w:cs="Arial"/>
        </w:rPr>
        <w:t>ILITIES</w:t>
      </w:r>
    </w:p>
    <w:p w:rsidR="00104E83" w:rsidRPr="002C45B3" w:rsidRDefault="00104E83" w:rsidP="00104E83">
      <w:pPr>
        <w:jc w:val="both"/>
        <w:rPr>
          <w:rFonts w:ascii="Trebuchet MS" w:hAnsi="Trebuchet MS" w:cs="Arial"/>
          <w:lang w:eastAsia="en-US"/>
        </w:rPr>
      </w:pPr>
    </w:p>
    <w:p w:rsidR="00C97DD5" w:rsidRPr="002C45B3" w:rsidRDefault="00C97DD5" w:rsidP="00104E83">
      <w:pPr>
        <w:jc w:val="both"/>
        <w:rPr>
          <w:rFonts w:ascii="Trebuchet MS" w:hAnsi="Trebuchet MS" w:cs="Arial"/>
          <w:b/>
          <w:lang w:eastAsia="en-US"/>
        </w:rPr>
      </w:pPr>
      <w:r w:rsidRPr="002C45B3">
        <w:rPr>
          <w:rFonts w:ascii="Trebuchet MS" w:hAnsi="Trebuchet MS" w:cs="Arial"/>
          <w:b/>
          <w:lang w:eastAsia="en-US"/>
        </w:rPr>
        <w:t>Pastoral</w:t>
      </w:r>
      <w:r w:rsidR="00104E83" w:rsidRPr="002C45B3">
        <w:rPr>
          <w:rFonts w:ascii="Trebuchet MS" w:hAnsi="Trebuchet MS" w:cs="Arial"/>
          <w:b/>
          <w:lang w:eastAsia="en-US"/>
        </w:rPr>
        <w:t>:</w:t>
      </w:r>
    </w:p>
    <w:p w:rsidR="0023250D" w:rsidRPr="002C45B3" w:rsidRDefault="0023250D" w:rsidP="00104E83">
      <w:pPr>
        <w:shd w:val="clear" w:color="auto" w:fill="FFFFFF"/>
        <w:jc w:val="both"/>
        <w:rPr>
          <w:rFonts w:ascii="Trebuchet MS" w:hAnsi="Trebuchet MS" w:cs="Arial"/>
          <w:color w:val="000000"/>
        </w:rPr>
      </w:pPr>
    </w:p>
    <w:p w:rsidR="00AD239A" w:rsidRPr="002C45B3" w:rsidRDefault="00DF08B1" w:rsidP="00104E83">
      <w:pPr>
        <w:pStyle w:val="ListParagraph"/>
        <w:widowControl w:val="0"/>
        <w:numPr>
          <w:ilvl w:val="0"/>
          <w:numId w:val="9"/>
        </w:numPr>
        <w:ind w:left="426" w:hanging="426"/>
        <w:jc w:val="both"/>
        <w:rPr>
          <w:rFonts w:ascii="Trebuchet MS" w:hAnsi="Trebuchet MS" w:cs="Arial"/>
          <w:color w:val="000000"/>
        </w:rPr>
      </w:pPr>
      <w:r w:rsidRPr="002C45B3">
        <w:rPr>
          <w:rFonts w:ascii="Trebuchet MS" w:hAnsi="Trebuchet MS" w:cs="Arial"/>
          <w:kern w:val="28"/>
        </w:rPr>
        <w:t xml:space="preserve">Attend </w:t>
      </w:r>
      <w:r w:rsidR="00E55C6E">
        <w:rPr>
          <w:rFonts w:ascii="Trebuchet MS" w:hAnsi="Trebuchet MS" w:cs="Arial"/>
          <w:kern w:val="28"/>
        </w:rPr>
        <w:t>all weekday/</w:t>
      </w:r>
      <w:r w:rsidR="003E26F2" w:rsidRPr="002C45B3">
        <w:rPr>
          <w:rFonts w:ascii="Trebuchet MS" w:hAnsi="Trebuchet MS" w:cs="Arial"/>
          <w:kern w:val="28"/>
        </w:rPr>
        <w:t xml:space="preserve">shabbat and </w:t>
      </w:r>
      <w:r w:rsidR="00AD239A" w:rsidRPr="002C45B3">
        <w:rPr>
          <w:rFonts w:ascii="Trebuchet MS" w:hAnsi="Trebuchet MS" w:cs="Arial"/>
          <w:kern w:val="28"/>
        </w:rPr>
        <w:t xml:space="preserve">yom tov </w:t>
      </w:r>
      <w:r w:rsidR="003E26F2" w:rsidRPr="002C45B3">
        <w:rPr>
          <w:rFonts w:ascii="Trebuchet MS" w:hAnsi="Trebuchet MS" w:cs="Arial"/>
          <w:kern w:val="28"/>
        </w:rPr>
        <w:t>services</w:t>
      </w:r>
    </w:p>
    <w:p w:rsidR="003E26F2" w:rsidRPr="002C45B3" w:rsidRDefault="003E26F2" w:rsidP="00104E83">
      <w:pPr>
        <w:pStyle w:val="ListParagraph"/>
        <w:widowControl w:val="0"/>
        <w:numPr>
          <w:ilvl w:val="0"/>
          <w:numId w:val="9"/>
        </w:numPr>
        <w:ind w:left="426" w:hanging="426"/>
        <w:jc w:val="both"/>
        <w:rPr>
          <w:rFonts w:ascii="Trebuchet MS" w:hAnsi="Trebuchet MS" w:cs="Arial"/>
          <w:color w:val="000000"/>
        </w:rPr>
      </w:pPr>
      <w:r w:rsidRPr="002C45B3">
        <w:rPr>
          <w:rFonts w:ascii="Trebuchet MS" w:hAnsi="Trebuchet MS" w:cs="Arial"/>
          <w:kern w:val="28"/>
        </w:rPr>
        <w:t>Deliver sermons and shiurim</w:t>
      </w:r>
      <w:r w:rsidR="00E55C6E">
        <w:rPr>
          <w:rFonts w:ascii="Trebuchet MS" w:hAnsi="Trebuchet MS" w:cs="Arial"/>
          <w:kern w:val="28"/>
        </w:rPr>
        <w:t>.</w:t>
      </w:r>
    </w:p>
    <w:p w:rsidR="00C70F49" w:rsidRPr="002C45B3" w:rsidRDefault="00DF08B1" w:rsidP="00104E83">
      <w:pPr>
        <w:pStyle w:val="ListParagraph"/>
        <w:widowControl w:val="0"/>
        <w:numPr>
          <w:ilvl w:val="0"/>
          <w:numId w:val="9"/>
        </w:numPr>
        <w:ind w:left="426" w:hanging="426"/>
        <w:jc w:val="both"/>
        <w:rPr>
          <w:rFonts w:ascii="Trebuchet MS" w:hAnsi="Trebuchet MS" w:cs="Arial"/>
          <w:b/>
        </w:rPr>
      </w:pPr>
      <w:r w:rsidRPr="002C45B3">
        <w:rPr>
          <w:rFonts w:ascii="Trebuchet MS" w:hAnsi="Trebuchet MS" w:cs="Arial"/>
          <w:kern w:val="28"/>
        </w:rPr>
        <w:t>Be involved in pastoral duties and life-cycle events such as weddings, funerals, shiva homes</w:t>
      </w:r>
      <w:r w:rsidRPr="002C45B3">
        <w:rPr>
          <w:rFonts w:ascii="Trebuchet MS" w:hAnsi="Trebuchet MS" w:cs="Arial"/>
          <w:color w:val="000000"/>
        </w:rPr>
        <w:t xml:space="preserve"> and bikur cholim</w:t>
      </w:r>
      <w:r w:rsidR="00E55C6E">
        <w:rPr>
          <w:rFonts w:ascii="Trebuchet MS" w:hAnsi="Trebuchet MS" w:cs="Arial"/>
          <w:color w:val="000000"/>
        </w:rPr>
        <w:t>.</w:t>
      </w:r>
      <w:r w:rsidR="006B3029" w:rsidRPr="002C45B3">
        <w:rPr>
          <w:rFonts w:ascii="Trebuchet MS" w:hAnsi="Trebuchet MS" w:cs="Arial"/>
          <w:color w:val="000000"/>
        </w:rPr>
        <w:t xml:space="preserve"> </w:t>
      </w:r>
    </w:p>
    <w:p w:rsidR="003E26F2" w:rsidRPr="002C45B3" w:rsidRDefault="003E26F2" w:rsidP="003E26F2">
      <w:pPr>
        <w:pStyle w:val="ListParagraph"/>
        <w:widowControl w:val="0"/>
        <w:numPr>
          <w:ilvl w:val="0"/>
          <w:numId w:val="9"/>
        </w:numPr>
        <w:ind w:left="426" w:hanging="426"/>
        <w:jc w:val="both"/>
        <w:rPr>
          <w:rFonts w:ascii="Trebuchet MS" w:hAnsi="Trebuchet MS" w:cs="Arial"/>
        </w:rPr>
      </w:pPr>
      <w:r w:rsidRPr="002C45B3">
        <w:rPr>
          <w:rFonts w:ascii="Trebuchet MS" w:hAnsi="Trebuchet MS" w:cs="Arial"/>
        </w:rPr>
        <w:t>Support the r</w:t>
      </w:r>
      <w:r w:rsidR="009C6164" w:rsidRPr="002C45B3">
        <w:rPr>
          <w:rFonts w:ascii="Trebuchet MS" w:hAnsi="Trebuchet MS" w:cs="Arial"/>
        </w:rPr>
        <w:t xml:space="preserve">abbinic team in relation to </w:t>
      </w:r>
      <w:r w:rsidRPr="002C45B3">
        <w:rPr>
          <w:rFonts w:ascii="Trebuchet MS" w:hAnsi="Trebuchet MS" w:cs="Arial"/>
        </w:rPr>
        <w:t xml:space="preserve">other </w:t>
      </w:r>
      <w:r w:rsidR="009C6164" w:rsidRPr="002C45B3">
        <w:rPr>
          <w:rFonts w:ascii="Trebuchet MS" w:hAnsi="Trebuchet MS" w:cs="Arial"/>
        </w:rPr>
        <w:t xml:space="preserve">wider communal responsibilities and </w:t>
      </w:r>
      <w:r w:rsidR="00104E83" w:rsidRPr="002C45B3">
        <w:rPr>
          <w:rFonts w:ascii="Trebuchet MS" w:hAnsi="Trebuchet MS" w:cs="Arial"/>
        </w:rPr>
        <w:t>pastoral duties, where relevant</w:t>
      </w:r>
      <w:r w:rsidR="00E55C6E">
        <w:rPr>
          <w:rFonts w:ascii="Trebuchet MS" w:hAnsi="Trebuchet MS" w:cs="Arial"/>
        </w:rPr>
        <w:t>.</w:t>
      </w:r>
    </w:p>
    <w:p w:rsidR="003E26F2" w:rsidRPr="002C45B3" w:rsidRDefault="003E26F2" w:rsidP="003E26F2">
      <w:pPr>
        <w:pStyle w:val="ListParagraph"/>
        <w:widowControl w:val="0"/>
        <w:numPr>
          <w:ilvl w:val="0"/>
          <w:numId w:val="9"/>
        </w:numPr>
        <w:ind w:left="426" w:hanging="426"/>
        <w:jc w:val="both"/>
        <w:rPr>
          <w:rFonts w:ascii="Trebuchet MS" w:hAnsi="Trebuchet MS" w:cs="Arial"/>
        </w:rPr>
      </w:pPr>
      <w:r w:rsidRPr="002C45B3">
        <w:rPr>
          <w:rFonts w:ascii="Trebuchet MS" w:hAnsi="Trebuchet MS"/>
        </w:rPr>
        <w:t>Leading explanatory services</w:t>
      </w:r>
      <w:r w:rsidR="00E55C6E">
        <w:rPr>
          <w:rFonts w:ascii="Trebuchet MS" w:hAnsi="Trebuchet MS"/>
        </w:rPr>
        <w:t>.</w:t>
      </w:r>
      <w:r w:rsidRPr="002C45B3">
        <w:rPr>
          <w:rFonts w:ascii="Trebuchet MS" w:hAnsi="Trebuchet MS"/>
        </w:rPr>
        <w:t xml:space="preserve"> </w:t>
      </w:r>
    </w:p>
    <w:p w:rsidR="003E26F2" w:rsidRPr="002C45B3" w:rsidRDefault="003E26F2" w:rsidP="003E26F2">
      <w:pPr>
        <w:pStyle w:val="ListParagraph"/>
        <w:widowControl w:val="0"/>
        <w:numPr>
          <w:ilvl w:val="0"/>
          <w:numId w:val="9"/>
        </w:numPr>
        <w:ind w:left="426" w:hanging="426"/>
        <w:jc w:val="both"/>
        <w:rPr>
          <w:rFonts w:ascii="Trebuchet MS" w:hAnsi="Trebuchet MS" w:cs="Arial"/>
        </w:rPr>
      </w:pPr>
      <w:r w:rsidRPr="002C45B3">
        <w:rPr>
          <w:rFonts w:ascii="Trebuchet MS" w:hAnsi="Trebuchet MS"/>
        </w:rPr>
        <w:t>Davening and leining (if needed)</w:t>
      </w:r>
      <w:r w:rsidR="00E55C6E">
        <w:rPr>
          <w:rFonts w:ascii="Trebuchet MS" w:hAnsi="Trebuchet MS"/>
        </w:rPr>
        <w:t>.</w:t>
      </w:r>
    </w:p>
    <w:p w:rsidR="00C70F49" w:rsidRPr="002C45B3" w:rsidRDefault="00C70F49" w:rsidP="003E26F2">
      <w:pPr>
        <w:pStyle w:val="ListParagraph"/>
        <w:jc w:val="both"/>
        <w:rPr>
          <w:rFonts w:ascii="Trebuchet MS" w:hAnsi="Trebuchet MS" w:cs="Arial"/>
          <w:b/>
        </w:rPr>
      </w:pPr>
    </w:p>
    <w:p w:rsidR="00C70F49" w:rsidRPr="002C45B3" w:rsidRDefault="00104E83" w:rsidP="00104E83">
      <w:pPr>
        <w:widowControl w:val="0"/>
        <w:rPr>
          <w:rFonts w:ascii="Trebuchet MS" w:hAnsi="Trebuchet MS" w:cs="Arial"/>
          <w:b/>
        </w:rPr>
      </w:pPr>
      <w:r w:rsidRPr="002C45B3">
        <w:rPr>
          <w:rFonts w:ascii="Trebuchet MS" w:hAnsi="Trebuchet MS" w:cs="Arial"/>
          <w:b/>
          <w:color w:val="000000"/>
        </w:rPr>
        <w:t xml:space="preserve">Educational </w:t>
      </w:r>
      <w:r w:rsidR="00C70F49" w:rsidRPr="002C45B3">
        <w:rPr>
          <w:rFonts w:ascii="Trebuchet MS" w:hAnsi="Trebuchet MS" w:cs="Arial"/>
          <w:b/>
          <w:color w:val="000000"/>
        </w:rPr>
        <w:t xml:space="preserve">Responsibilities: </w:t>
      </w:r>
      <w:r w:rsidR="00C70F49" w:rsidRPr="002C45B3">
        <w:rPr>
          <w:rFonts w:ascii="Trebuchet MS" w:hAnsi="Trebuchet MS" w:cs="Arial"/>
          <w:b/>
          <w:color w:val="000000"/>
        </w:rPr>
        <w:br/>
      </w:r>
    </w:p>
    <w:p w:rsidR="00C70F49" w:rsidRPr="002C45B3" w:rsidRDefault="00DF08B1" w:rsidP="00104E83">
      <w:pPr>
        <w:pStyle w:val="ListParagraph"/>
        <w:widowControl w:val="0"/>
        <w:numPr>
          <w:ilvl w:val="0"/>
          <w:numId w:val="9"/>
        </w:numPr>
        <w:ind w:left="426" w:hanging="426"/>
        <w:jc w:val="both"/>
        <w:rPr>
          <w:rFonts w:ascii="Trebuchet MS" w:hAnsi="Trebuchet MS" w:cs="Arial"/>
          <w:b/>
        </w:rPr>
      </w:pPr>
      <w:r w:rsidRPr="002C45B3">
        <w:rPr>
          <w:rFonts w:ascii="Trebuchet MS" w:hAnsi="Trebuchet MS" w:cs="Arial"/>
          <w:kern w:val="28"/>
        </w:rPr>
        <w:t>Prepare and deliver shiurim</w:t>
      </w:r>
      <w:r w:rsidR="00C70F49" w:rsidRPr="002C45B3">
        <w:rPr>
          <w:rFonts w:ascii="Trebuchet MS" w:hAnsi="Trebuchet MS" w:cs="Arial"/>
          <w:kern w:val="28"/>
        </w:rPr>
        <w:t xml:space="preserve"> </w:t>
      </w:r>
      <w:r w:rsidR="00C97DD5" w:rsidRPr="002C45B3">
        <w:rPr>
          <w:rFonts w:ascii="Trebuchet MS" w:hAnsi="Trebuchet MS" w:cs="Arial"/>
          <w:kern w:val="28"/>
        </w:rPr>
        <w:t>in conjunction with existing programme</w:t>
      </w:r>
      <w:r w:rsidR="00E55C6E">
        <w:rPr>
          <w:rFonts w:ascii="Trebuchet MS" w:hAnsi="Trebuchet MS" w:cs="Arial"/>
          <w:kern w:val="28"/>
        </w:rPr>
        <w:t>.</w:t>
      </w:r>
    </w:p>
    <w:p w:rsidR="009C6164" w:rsidRPr="002C45B3" w:rsidRDefault="00DF08B1" w:rsidP="00104E83">
      <w:pPr>
        <w:pStyle w:val="ListParagraph"/>
        <w:widowControl w:val="0"/>
        <w:numPr>
          <w:ilvl w:val="0"/>
          <w:numId w:val="9"/>
        </w:numPr>
        <w:ind w:left="426" w:hanging="426"/>
        <w:jc w:val="both"/>
        <w:rPr>
          <w:rFonts w:ascii="Trebuchet MS" w:hAnsi="Trebuchet MS" w:cs="Arial"/>
          <w:b/>
        </w:rPr>
      </w:pPr>
      <w:r w:rsidRPr="002C45B3">
        <w:rPr>
          <w:rFonts w:ascii="Trebuchet MS" w:hAnsi="Trebuchet MS" w:cs="Arial"/>
          <w:color w:val="000000"/>
        </w:rPr>
        <w:t>Organise and conduct educational programming</w:t>
      </w:r>
      <w:r w:rsidR="003E26F2" w:rsidRPr="002C45B3">
        <w:rPr>
          <w:rFonts w:ascii="Trebuchet MS" w:hAnsi="Trebuchet MS" w:cs="Arial"/>
          <w:color w:val="000000"/>
        </w:rPr>
        <w:t xml:space="preserve"> for y</w:t>
      </w:r>
      <w:r w:rsidR="009735AF" w:rsidRPr="002C45B3">
        <w:rPr>
          <w:rFonts w:ascii="Trebuchet MS" w:hAnsi="Trebuchet MS" w:cs="Arial"/>
          <w:color w:val="000000"/>
        </w:rPr>
        <w:t>outh</w:t>
      </w:r>
      <w:r w:rsidR="00C97DD5" w:rsidRPr="002C45B3">
        <w:rPr>
          <w:rFonts w:ascii="Trebuchet MS" w:hAnsi="Trebuchet MS" w:cs="Arial"/>
          <w:color w:val="000000"/>
        </w:rPr>
        <w:t xml:space="preserve">, </w:t>
      </w:r>
      <w:r w:rsidR="003E26F2" w:rsidRPr="002C45B3">
        <w:rPr>
          <w:rFonts w:ascii="Trebuchet MS" w:hAnsi="Trebuchet MS" w:cs="Arial"/>
          <w:color w:val="000000"/>
        </w:rPr>
        <w:t>young m</w:t>
      </w:r>
      <w:r w:rsidR="009735AF" w:rsidRPr="002C45B3">
        <w:rPr>
          <w:rFonts w:ascii="Trebuchet MS" w:hAnsi="Trebuchet MS" w:cs="Arial"/>
          <w:color w:val="000000"/>
        </w:rPr>
        <w:t>arrieds</w:t>
      </w:r>
      <w:r w:rsidR="003E26F2" w:rsidRPr="002C45B3">
        <w:rPr>
          <w:rFonts w:ascii="Trebuchet MS" w:hAnsi="Trebuchet MS" w:cs="Arial"/>
          <w:color w:val="000000"/>
        </w:rPr>
        <w:t xml:space="preserve"> and young f</w:t>
      </w:r>
      <w:r w:rsidR="00C97DD5" w:rsidRPr="002C45B3">
        <w:rPr>
          <w:rFonts w:ascii="Trebuchet MS" w:hAnsi="Trebuchet MS" w:cs="Arial"/>
          <w:color w:val="000000"/>
        </w:rPr>
        <w:t>amilies</w:t>
      </w:r>
      <w:r w:rsidR="009735AF" w:rsidRPr="002C45B3">
        <w:rPr>
          <w:rFonts w:ascii="Trebuchet MS" w:hAnsi="Trebuchet MS" w:cs="Arial"/>
          <w:color w:val="000000"/>
        </w:rPr>
        <w:t xml:space="preserve"> in the community</w:t>
      </w:r>
      <w:r w:rsidR="00E55C6E">
        <w:rPr>
          <w:rFonts w:ascii="Trebuchet MS" w:hAnsi="Trebuchet MS" w:cs="Arial"/>
          <w:color w:val="000000"/>
        </w:rPr>
        <w:t>.</w:t>
      </w:r>
    </w:p>
    <w:p w:rsidR="00055CF6" w:rsidRPr="002C45B3" w:rsidRDefault="009C6164" w:rsidP="00104E83">
      <w:pPr>
        <w:pStyle w:val="ListParagraph"/>
        <w:widowControl w:val="0"/>
        <w:numPr>
          <w:ilvl w:val="0"/>
          <w:numId w:val="9"/>
        </w:numPr>
        <w:ind w:left="426" w:hanging="426"/>
        <w:jc w:val="both"/>
        <w:rPr>
          <w:rFonts w:ascii="Trebuchet MS" w:hAnsi="Trebuchet MS" w:cs="Arial"/>
          <w:b/>
        </w:rPr>
      </w:pPr>
      <w:r w:rsidRPr="002C45B3">
        <w:rPr>
          <w:rFonts w:ascii="Trebuchet MS" w:eastAsia="Times New Roman" w:hAnsi="Trebuchet MS" w:cs="Arial"/>
        </w:rPr>
        <w:t xml:space="preserve">Attend all relevant training </w:t>
      </w:r>
      <w:r w:rsidR="00C6339E" w:rsidRPr="002C45B3">
        <w:rPr>
          <w:rFonts w:ascii="Trebuchet MS" w:eastAsia="Times New Roman" w:hAnsi="Trebuchet MS" w:cs="Arial"/>
        </w:rPr>
        <w:t xml:space="preserve">provided by </w:t>
      </w:r>
      <w:r w:rsidR="00E55C6E" w:rsidRPr="002C45B3">
        <w:rPr>
          <w:rFonts w:ascii="Trebuchet MS" w:eastAsia="Times New Roman" w:hAnsi="Trebuchet MS" w:cs="Arial"/>
        </w:rPr>
        <w:t>P’eir</w:t>
      </w:r>
      <w:r w:rsidR="00E55C6E">
        <w:rPr>
          <w:rFonts w:ascii="Trebuchet MS" w:eastAsia="Times New Roman" w:hAnsi="Trebuchet MS" w:cs="Arial"/>
        </w:rPr>
        <w:t>.</w:t>
      </w:r>
    </w:p>
    <w:p w:rsidR="003E26F2" w:rsidRPr="002C45B3" w:rsidRDefault="00055CF6" w:rsidP="003E26F2">
      <w:pPr>
        <w:pStyle w:val="ListParagraph"/>
        <w:widowControl w:val="0"/>
        <w:numPr>
          <w:ilvl w:val="0"/>
          <w:numId w:val="9"/>
        </w:numPr>
        <w:ind w:left="426" w:hanging="426"/>
        <w:jc w:val="both"/>
        <w:rPr>
          <w:rFonts w:ascii="Trebuchet MS" w:hAnsi="Trebuchet MS" w:cs="Arial"/>
          <w:b/>
        </w:rPr>
      </w:pPr>
      <w:r w:rsidRPr="002C45B3">
        <w:rPr>
          <w:rFonts w:ascii="Trebuchet MS" w:eastAsia="Times New Roman" w:hAnsi="Trebuchet MS" w:cs="Arial"/>
        </w:rPr>
        <w:t>Attend all relevant training provided by Tribe (including the Tribe Engage Conference)</w:t>
      </w:r>
      <w:r w:rsidR="00E55C6E">
        <w:rPr>
          <w:rFonts w:ascii="Trebuchet MS" w:eastAsia="Times New Roman" w:hAnsi="Trebuchet MS" w:cs="Arial"/>
        </w:rPr>
        <w:t>.</w:t>
      </w:r>
    </w:p>
    <w:p w:rsidR="003E26F2" w:rsidRPr="002C45B3" w:rsidRDefault="003E26F2" w:rsidP="003E26F2">
      <w:pPr>
        <w:pStyle w:val="ListParagraph"/>
        <w:widowControl w:val="0"/>
        <w:numPr>
          <w:ilvl w:val="0"/>
          <w:numId w:val="9"/>
        </w:numPr>
        <w:ind w:left="426" w:hanging="426"/>
        <w:jc w:val="both"/>
        <w:rPr>
          <w:rFonts w:ascii="Trebuchet MS" w:hAnsi="Trebuchet MS" w:cs="Arial"/>
          <w:b/>
        </w:rPr>
      </w:pPr>
      <w:r w:rsidRPr="002C45B3">
        <w:rPr>
          <w:rFonts w:ascii="Trebuchet MS" w:hAnsi="Trebuchet MS"/>
        </w:rPr>
        <w:t>Networking to bring speakers and events to the community</w:t>
      </w:r>
      <w:r w:rsidR="00E55C6E">
        <w:rPr>
          <w:rFonts w:ascii="Trebuchet MS" w:hAnsi="Trebuchet MS"/>
        </w:rPr>
        <w:t>.</w:t>
      </w:r>
    </w:p>
    <w:p w:rsidR="003E26F2" w:rsidRPr="002C45B3" w:rsidRDefault="003E26F2" w:rsidP="003E26F2">
      <w:pPr>
        <w:spacing w:before="100" w:beforeAutospacing="1" w:after="100" w:afterAutospacing="1"/>
        <w:jc w:val="both"/>
        <w:rPr>
          <w:rFonts w:ascii="Trebuchet MS" w:eastAsia="Times New Roman" w:hAnsi="Trebuchet MS"/>
          <w:b/>
        </w:rPr>
      </w:pPr>
      <w:r w:rsidRPr="002C45B3">
        <w:rPr>
          <w:rFonts w:ascii="Trebuchet MS" w:eastAsia="Times New Roman" w:hAnsi="Trebuchet MS"/>
          <w:b/>
        </w:rPr>
        <w:t>Young Marrieds and Young Families</w:t>
      </w:r>
      <w:r w:rsidR="00E55C6E">
        <w:rPr>
          <w:rFonts w:ascii="Trebuchet MS" w:eastAsia="Times New Roman" w:hAnsi="Trebuchet MS"/>
          <w:b/>
        </w:rPr>
        <w:t>:</w:t>
      </w:r>
    </w:p>
    <w:p w:rsidR="003E26F2" w:rsidRPr="002C45B3" w:rsidRDefault="003E26F2" w:rsidP="003E26F2">
      <w:pPr>
        <w:pStyle w:val="ListParagraph"/>
        <w:numPr>
          <w:ilvl w:val="0"/>
          <w:numId w:val="16"/>
        </w:numPr>
        <w:spacing w:before="100" w:beforeAutospacing="1" w:after="100" w:afterAutospacing="1"/>
        <w:ind w:left="360"/>
        <w:jc w:val="both"/>
        <w:rPr>
          <w:rFonts w:ascii="Trebuchet MS" w:eastAsia="Times New Roman" w:hAnsi="Trebuchet MS"/>
        </w:rPr>
      </w:pPr>
      <w:r w:rsidRPr="002C45B3">
        <w:rPr>
          <w:rFonts w:ascii="Trebuchet MS" w:eastAsia="Times New Roman" w:hAnsi="Trebuchet MS"/>
        </w:rPr>
        <w:t>Support and bolster existing programme of events for young marrieds and young families.</w:t>
      </w:r>
    </w:p>
    <w:p w:rsidR="003E26F2" w:rsidRPr="002C45B3" w:rsidRDefault="003E26F2" w:rsidP="003E26F2">
      <w:pPr>
        <w:pStyle w:val="ListParagraph"/>
        <w:numPr>
          <w:ilvl w:val="0"/>
          <w:numId w:val="16"/>
        </w:numPr>
        <w:spacing w:before="100" w:beforeAutospacing="1" w:after="100" w:afterAutospacing="1"/>
        <w:ind w:left="360"/>
        <w:jc w:val="both"/>
        <w:rPr>
          <w:rFonts w:ascii="Trebuchet MS" w:eastAsia="Times New Roman" w:hAnsi="Trebuchet MS"/>
        </w:rPr>
      </w:pPr>
      <w:r w:rsidRPr="002C45B3">
        <w:rPr>
          <w:rFonts w:ascii="Trebuchet MS" w:eastAsia="Times New Roman" w:hAnsi="Trebuchet MS"/>
        </w:rPr>
        <w:t>Attend community events</w:t>
      </w:r>
    </w:p>
    <w:p w:rsidR="003E26F2" w:rsidRPr="002C45B3" w:rsidRDefault="003E26F2" w:rsidP="003E26F2">
      <w:pPr>
        <w:pStyle w:val="ListParagraph"/>
        <w:numPr>
          <w:ilvl w:val="0"/>
          <w:numId w:val="16"/>
        </w:numPr>
        <w:spacing w:before="100" w:beforeAutospacing="1" w:after="100" w:afterAutospacing="1"/>
        <w:ind w:left="360"/>
        <w:jc w:val="both"/>
        <w:rPr>
          <w:rFonts w:ascii="Trebuchet MS" w:eastAsia="Times New Roman" w:hAnsi="Trebuchet MS"/>
        </w:rPr>
      </w:pPr>
      <w:r w:rsidRPr="002C45B3">
        <w:rPr>
          <w:rFonts w:ascii="Trebuchet MS" w:hAnsi="Trebuchet MS"/>
        </w:rPr>
        <w:t xml:space="preserve">Work with Shul office to publicise shul events and activities in the community utilising printed and online media including </w:t>
      </w:r>
      <w:r w:rsidR="0012352F" w:rsidRPr="002C45B3">
        <w:rPr>
          <w:rFonts w:ascii="Trebuchet MS" w:hAnsi="Trebuchet MS"/>
        </w:rPr>
        <w:t>Facebook, T</w:t>
      </w:r>
      <w:r w:rsidR="00E55C6E">
        <w:rPr>
          <w:rFonts w:ascii="Trebuchet MS" w:hAnsi="Trebuchet MS"/>
        </w:rPr>
        <w:t>witter</w:t>
      </w:r>
      <w:r w:rsidRPr="002C45B3">
        <w:rPr>
          <w:rFonts w:ascii="Trebuchet MS" w:hAnsi="Trebuchet MS"/>
        </w:rPr>
        <w:t xml:space="preserve"> </w:t>
      </w:r>
      <w:r w:rsidR="00E55C6E" w:rsidRPr="002C45B3">
        <w:rPr>
          <w:rFonts w:ascii="Trebuchet MS" w:hAnsi="Trebuchet MS"/>
        </w:rPr>
        <w:t>and Instagram</w:t>
      </w:r>
      <w:r w:rsidRPr="002C45B3">
        <w:rPr>
          <w:rFonts w:ascii="Trebuchet MS" w:hAnsi="Trebuchet MS"/>
        </w:rPr>
        <w:t xml:space="preserve"> </w:t>
      </w:r>
      <w:r w:rsidR="0012352F" w:rsidRPr="002C45B3">
        <w:rPr>
          <w:rFonts w:ascii="Trebuchet MS" w:hAnsi="Trebuchet MS"/>
        </w:rPr>
        <w:t>etc.</w:t>
      </w:r>
    </w:p>
    <w:p w:rsidR="003E26F2" w:rsidRPr="002C45B3" w:rsidRDefault="003E26F2" w:rsidP="003E26F2">
      <w:pPr>
        <w:pStyle w:val="ListParagraph"/>
        <w:numPr>
          <w:ilvl w:val="0"/>
          <w:numId w:val="16"/>
        </w:numPr>
        <w:tabs>
          <w:tab w:val="left" w:pos="851"/>
        </w:tabs>
        <w:ind w:left="360"/>
        <w:jc w:val="both"/>
        <w:rPr>
          <w:rFonts w:ascii="Trebuchet MS" w:hAnsi="Trebuchet MS"/>
        </w:rPr>
      </w:pPr>
      <w:r w:rsidRPr="002C45B3">
        <w:rPr>
          <w:rFonts w:ascii="Trebuchet MS" w:hAnsi="Trebuchet MS"/>
        </w:rPr>
        <w:t>Providing a focal point within the Shabbat morning service for young families</w:t>
      </w:r>
      <w:r w:rsidR="00596F96" w:rsidRPr="002C45B3">
        <w:rPr>
          <w:rFonts w:ascii="Trebuchet MS" w:hAnsi="Trebuchet MS"/>
        </w:rPr>
        <w:t xml:space="preserve"> inside the main service. Finding speakers for weekly Ten Talks and managing Shabbat morning coffee bar. </w:t>
      </w:r>
      <w:r w:rsidRPr="002C45B3">
        <w:rPr>
          <w:rFonts w:ascii="Trebuchet MS" w:hAnsi="Trebuchet MS"/>
        </w:rPr>
        <w:t xml:space="preserve"> </w:t>
      </w:r>
    </w:p>
    <w:p w:rsidR="003E26F2" w:rsidRPr="002C45B3" w:rsidRDefault="003E26F2" w:rsidP="003E26F2">
      <w:pPr>
        <w:pStyle w:val="ListParagraph"/>
        <w:numPr>
          <w:ilvl w:val="0"/>
          <w:numId w:val="16"/>
        </w:numPr>
        <w:tabs>
          <w:tab w:val="left" w:pos="851"/>
        </w:tabs>
        <w:ind w:left="360"/>
        <w:jc w:val="both"/>
        <w:rPr>
          <w:rFonts w:ascii="Trebuchet MS" w:hAnsi="Trebuchet MS"/>
        </w:rPr>
      </w:pPr>
      <w:r w:rsidRPr="002C45B3">
        <w:rPr>
          <w:rFonts w:ascii="Trebuchet MS" w:hAnsi="Trebuchet MS"/>
        </w:rPr>
        <w:t>Organising and hosting large and small Friday night dinners.</w:t>
      </w:r>
    </w:p>
    <w:p w:rsidR="003E26F2" w:rsidRPr="002C45B3" w:rsidRDefault="003E26F2" w:rsidP="003E26F2">
      <w:pPr>
        <w:pStyle w:val="ListParagraph"/>
        <w:numPr>
          <w:ilvl w:val="0"/>
          <w:numId w:val="16"/>
        </w:numPr>
        <w:tabs>
          <w:tab w:val="left" w:pos="851"/>
        </w:tabs>
        <w:ind w:left="360"/>
        <w:jc w:val="both"/>
        <w:rPr>
          <w:rFonts w:ascii="Trebuchet MS" w:hAnsi="Trebuchet MS"/>
        </w:rPr>
      </w:pPr>
      <w:r w:rsidRPr="002C45B3">
        <w:rPr>
          <w:rFonts w:ascii="Trebuchet MS" w:hAnsi="Trebuchet MS"/>
        </w:rPr>
        <w:t>Participating with Young United Synagogue for joint events</w:t>
      </w:r>
      <w:r w:rsidR="00E55C6E">
        <w:rPr>
          <w:rFonts w:ascii="Trebuchet MS" w:hAnsi="Trebuchet MS"/>
        </w:rPr>
        <w:t>.</w:t>
      </w:r>
    </w:p>
    <w:p w:rsidR="003E26F2" w:rsidRPr="002C45B3" w:rsidRDefault="003E26F2" w:rsidP="003E26F2">
      <w:pPr>
        <w:pStyle w:val="ListParagraph"/>
        <w:numPr>
          <w:ilvl w:val="0"/>
          <w:numId w:val="16"/>
        </w:numPr>
        <w:tabs>
          <w:tab w:val="left" w:pos="851"/>
        </w:tabs>
        <w:ind w:left="360"/>
        <w:jc w:val="both"/>
        <w:rPr>
          <w:rFonts w:ascii="Trebuchet MS" w:hAnsi="Trebuchet MS"/>
        </w:rPr>
      </w:pPr>
      <w:r w:rsidRPr="002C45B3">
        <w:rPr>
          <w:rFonts w:ascii="Trebuchet MS" w:hAnsi="Trebuchet MS"/>
        </w:rPr>
        <w:t>Home Shabbat and Yom Tov entertaining.</w:t>
      </w:r>
    </w:p>
    <w:p w:rsidR="003E26F2" w:rsidRPr="002C45B3" w:rsidRDefault="003E26F2" w:rsidP="003E26F2">
      <w:pPr>
        <w:pStyle w:val="ListParagraph"/>
        <w:numPr>
          <w:ilvl w:val="0"/>
          <w:numId w:val="16"/>
        </w:numPr>
        <w:tabs>
          <w:tab w:val="left" w:pos="851"/>
        </w:tabs>
        <w:ind w:left="360"/>
        <w:jc w:val="both"/>
        <w:rPr>
          <w:rFonts w:ascii="Trebuchet MS" w:hAnsi="Trebuchet MS"/>
        </w:rPr>
      </w:pPr>
      <w:r w:rsidRPr="002C45B3">
        <w:rPr>
          <w:rFonts w:ascii="Trebuchet MS" w:hAnsi="Trebuchet MS"/>
        </w:rPr>
        <w:t>Devising interesting religious/educational/cultural/social activities.</w:t>
      </w:r>
    </w:p>
    <w:p w:rsidR="003E26F2" w:rsidRPr="002C45B3" w:rsidRDefault="003E26F2" w:rsidP="003E26F2">
      <w:pPr>
        <w:pStyle w:val="ListParagraph"/>
        <w:numPr>
          <w:ilvl w:val="0"/>
          <w:numId w:val="16"/>
        </w:numPr>
        <w:tabs>
          <w:tab w:val="left" w:pos="851"/>
        </w:tabs>
        <w:ind w:left="360"/>
        <w:jc w:val="both"/>
        <w:rPr>
          <w:rFonts w:ascii="Trebuchet MS" w:hAnsi="Trebuchet MS"/>
        </w:rPr>
      </w:pPr>
      <w:r w:rsidRPr="002C45B3">
        <w:rPr>
          <w:rFonts w:ascii="Trebuchet MS" w:hAnsi="Trebuchet MS"/>
        </w:rPr>
        <w:t>Run Shabbat morning coffee bar and Ten Talks</w:t>
      </w:r>
    </w:p>
    <w:p w:rsidR="00104E83" w:rsidRPr="002C45B3" w:rsidRDefault="00055CF6" w:rsidP="0012352F">
      <w:pPr>
        <w:widowControl w:val="0"/>
        <w:jc w:val="both"/>
        <w:rPr>
          <w:rFonts w:ascii="Trebuchet MS" w:hAnsi="Trebuchet MS" w:cs="Arial"/>
          <w:b/>
        </w:rPr>
      </w:pPr>
      <w:r w:rsidRPr="002C45B3">
        <w:rPr>
          <w:rFonts w:ascii="Trebuchet MS" w:eastAsia="Times New Roman" w:hAnsi="Trebuchet MS" w:cs="Arial"/>
        </w:rPr>
        <w:t xml:space="preserve"> </w:t>
      </w:r>
    </w:p>
    <w:p w:rsidR="002C45B3" w:rsidRDefault="002C45B3">
      <w:pPr>
        <w:rPr>
          <w:rFonts w:ascii="Trebuchet MS" w:hAnsi="Trebuchet MS" w:cs="Arial"/>
          <w:b/>
          <w:color w:val="000000"/>
        </w:rPr>
      </w:pPr>
      <w:r>
        <w:rPr>
          <w:rFonts w:ascii="Trebuchet MS" w:hAnsi="Trebuchet MS" w:cs="Arial"/>
          <w:b/>
          <w:color w:val="000000"/>
        </w:rPr>
        <w:br w:type="page"/>
      </w:r>
    </w:p>
    <w:p w:rsidR="00960AA7" w:rsidRPr="00DB0E34" w:rsidRDefault="00C97DD5" w:rsidP="00104E83">
      <w:pPr>
        <w:pStyle w:val="ListParagraph"/>
        <w:widowControl w:val="0"/>
        <w:ind w:left="0"/>
        <w:jc w:val="both"/>
        <w:rPr>
          <w:rFonts w:ascii="Trebuchet MS" w:hAnsi="Trebuchet MS" w:cs="Arial"/>
          <w:b/>
          <w:color w:val="000000"/>
        </w:rPr>
      </w:pPr>
      <w:r w:rsidRPr="002C45B3">
        <w:rPr>
          <w:rFonts w:ascii="Trebuchet MS" w:hAnsi="Trebuchet MS" w:cs="Arial"/>
          <w:b/>
          <w:color w:val="000000"/>
        </w:rPr>
        <w:lastRenderedPageBreak/>
        <w:t>Children and Youth</w:t>
      </w:r>
    </w:p>
    <w:p w:rsidR="00C97DD5" w:rsidRPr="002C45B3" w:rsidRDefault="008D5153" w:rsidP="00104E83">
      <w:pPr>
        <w:jc w:val="both"/>
        <w:rPr>
          <w:rFonts w:ascii="Trebuchet MS" w:hAnsi="Trebuchet MS" w:cs="Arial"/>
        </w:rPr>
      </w:pPr>
      <w:r w:rsidRPr="002C45B3">
        <w:rPr>
          <w:rFonts w:ascii="Trebuchet MS" w:hAnsi="Trebuchet MS" w:cs="Arial"/>
        </w:rPr>
        <w:t xml:space="preserve">Work closely with </w:t>
      </w:r>
      <w:r w:rsidR="00C97DD5" w:rsidRPr="002C45B3">
        <w:rPr>
          <w:rFonts w:ascii="Trebuchet MS" w:hAnsi="Trebuchet MS" w:cs="Arial"/>
        </w:rPr>
        <w:t xml:space="preserve">existing youth </w:t>
      </w:r>
      <w:r w:rsidR="00C6339E" w:rsidRPr="002C45B3">
        <w:rPr>
          <w:rFonts w:ascii="Trebuchet MS" w:hAnsi="Trebuchet MS" w:cs="Arial"/>
        </w:rPr>
        <w:t>directors</w:t>
      </w:r>
      <w:r w:rsidR="00C97DD5" w:rsidRPr="002C45B3">
        <w:rPr>
          <w:rFonts w:ascii="Trebuchet MS" w:hAnsi="Trebuchet MS" w:cs="Arial"/>
        </w:rPr>
        <w:t xml:space="preserve"> </w:t>
      </w:r>
      <w:r w:rsidRPr="002C45B3">
        <w:rPr>
          <w:rFonts w:ascii="Trebuchet MS" w:hAnsi="Trebuchet MS" w:cs="Arial"/>
        </w:rPr>
        <w:t xml:space="preserve">and </w:t>
      </w:r>
      <w:r w:rsidR="00596F96" w:rsidRPr="002C45B3">
        <w:rPr>
          <w:rFonts w:ascii="Trebuchet MS" w:hAnsi="Trebuchet MS" w:cs="Arial"/>
        </w:rPr>
        <w:t>youth advisory team</w:t>
      </w:r>
      <w:r w:rsidRPr="002C45B3">
        <w:rPr>
          <w:rFonts w:ascii="Trebuchet MS" w:hAnsi="Trebuchet MS" w:cs="Arial"/>
        </w:rPr>
        <w:t xml:space="preserve"> to: </w:t>
      </w:r>
    </w:p>
    <w:p w:rsidR="00953EF1" w:rsidRPr="002C45B3" w:rsidRDefault="00953EF1" w:rsidP="00104E83">
      <w:pPr>
        <w:jc w:val="both"/>
        <w:rPr>
          <w:rFonts w:ascii="Trebuchet MS" w:hAnsi="Trebuchet MS" w:cs="Arial"/>
        </w:rPr>
      </w:pPr>
    </w:p>
    <w:p w:rsidR="00953EF1" w:rsidRPr="002C45B3" w:rsidRDefault="00953EF1" w:rsidP="00953EF1">
      <w:pPr>
        <w:numPr>
          <w:ilvl w:val="0"/>
          <w:numId w:val="21"/>
        </w:numPr>
        <w:shd w:val="clear" w:color="auto" w:fill="FFFFFF"/>
        <w:ind w:left="567" w:hanging="567"/>
        <w:jc w:val="both"/>
        <w:rPr>
          <w:rFonts w:ascii="Trebuchet MS" w:hAnsi="Trebuchet MS" w:cs="Arial"/>
          <w:color w:val="000000"/>
        </w:rPr>
      </w:pPr>
      <w:r w:rsidRPr="002C45B3">
        <w:rPr>
          <w:rFonts w:ascii="Trebuchet MS" w:hAnsi="Trebuchet MS" w:cs="Arial"/>
          <w:color w:val="000000"/>
        </w:rPr>
        <w:t>Pro-actively engage with children and teenagers of the community on a regular basis, and encourage the involvement of young parents in communal life</w:t>
      </w:r>
      <w:r w:rsidR="00DB0E34">
        <w:rPr>
          <w:rFonts w:ascii="Trebuchet MS" w:hAnsi="Trebuchet MS" w:cs="Arial"/>
          <w:color w:val="000000"/>
        </w:rPr>
        <w:t>.</w:t>
      </w:r>
      <w:r w:rsidRPr="002C45B3">
        <w:rPr>
          <w:rFonts w:ascii="Trebuchet MS" w:hAnsi="Trebuchet MS" w:cs="Arial"/>
          <w:color w:val="000000"/>
        </w:rPr>
        <w:t xml:space="preserve"> </w:t>
      </w:r>
    </w:p>
    <w:p w:rsidR="00953EF1" w:rsidRPr="002C45B3" w:rsidRDefault="00953EF1" w:rsidP="00953EF1">
      <w:pPr>
        <w:numPr>
          <w:ilvl w:val="0"/>
          <w:numId w:val="21"/>
        </w:numPr>
        <w:shd w:val="clear" w:color="auto" w:fill="FFFFFF"/>
        <w:ind w:left="567" w:hanging="567"/>
        <w:jc w:val="both"/>
        <w:rPr>
          <w:rFonts w:ascii="Trebuchet MS" w:hAnsi="Trebuchet MS" w:cs="Arial"/>
          <w:color w:val="000000"/>
        </w:rPr>
      </w:pPr>
      <w:r w:rsidRPr="002C45B3">
        <w:rPr>
          <w:rFonts w:ascii="Trebuchet MS" w:hAnsi="Trebuchet MS" w:cs="Arial"/>
          <w:color w:val="000000"/>
        </w:rPr>
        <w:t>Create a warm and welcoming environment for children (including the very young) in the shul and at services</w:t>
      </w:r>
      <w:r w:rsidR="00DB0E34">
        <w:rPr>
          <w:rFonts w:ascii="Trebuchet MS" w:hAnsi="Trebuchet MS" w:cs="Arial"/>
          <w:color w:val="000000"/>
        </w:rPr>
        <w:t>.</w:t>
      </w:r>
    </w:p>
    <w:p w:rsidR="00953EF1" w:rsidRPr="002C45B3" w:rsidRDefault="00C6339E" w:rsidP="00953EF1">
      <w:pPr>
        <w:numPr>
          <w:ilvl w:val="0"/>
          <w:numId w:val="21"/>
        </w:numPr>
        <w:shd w:val="clear" w:color="auto" w:fill="FFFFFF"/>
        <w:ind w:left="567" w:hanging="567"/>
        <w:jc w:val="both"/>
        <w:rPr>
          <w:rFonts w:ascii="Trebuchet MS" w:hAnsi="Trebuchet MS" w:cs="Arial"/>
          <w:color w:val="000000"/>
        </w:rPr>
      </w:pPr>
      <w:r w:rsidRPr="002C45B3">
        <w:rPr>
          <w:rFonts w:ascii="Trebuchet MS" w:hAnsi="Trebuchet MS" w:cs="Arial"/>
        </w:rPr>
        <w:t>Work with youth d</w:t>
      </w:r>
      <w:r w:rsidR="00960AA7" w:rsidRPr="002C45B3">
        <w:rPr>
          <w:rFonts w:ascii="Trebuchet MS" w:hAnsi="Trebuchet MS" w:cs="Arial"/>
        </w:rPr>
        <w:t>irectors t</w:t>
      </w:r>
      <w:r w:rsidR="009735AF" w:rsidRPr="002C45B3">
        <w:rPr>
          <w:rFonts w:ascii="Trebuchet MS" w:hAnsi="Trebuchet MS" w:cs="Arial"/>
        </w:rPr>
        <w:t xml:space="preserve">o implement and apply a strategy to </w:t>
      </w:r>
      <w:r w:rsidR="00C97DD5" w:rsidRPr="002C45B3">
        <w:rPr>
          <w:rFonts w:ascii="Trebuchet MS" w:hAnsi="Trebuchet MS" w:cs="Arial"/>
        </w:rPr>
        <w:t xml:space="preserve">engage </w:t>
      </w:r>
      <w:r w:rsidR="009735AF" w:rsidRPr="002C45B3">
        <w:rPr>
          <w:rFonts w:ascii="Trebuchet MS" w:hAnsi="Trebuchet MS" w:cs="Arial"/>
        </w:rPr>
        <w:t>young people across the religious spectrum.</w:t>
      </w:r>
    </w:p>
    <w:p w:rsidR="00953EF1" w:rsidRPr="002C45B3" w:rsidRDefault="00953EF1" w:rsidP="00953EF1">
      <w:pPr>
        <w:numPr>
          <w:ilvl w:val="0"/>
          <w:numId w:val="21"/>
        </w:numPr>
        <w:shd w:val="clear" w:color="auto" w:fill="FFFFFF"/>
        <w:ind w:left="567" w:hanging="567"/>
        <w:jc w:val="both"/>
        <w:rPr>
          <w:rFonts w:ascii="Trebuchet MS" w:hAnsi="Trebuchet MS" w:cs="Arial"/>
          <w:color w:val="000000"/>
        </w:rPr>
      </w:pPr>
      <w:r w:rsidRPr="002C45B3">
        <w:rPr>
          <w:rFonts w:ascii="Trebuchet MS" w:hAnsi="Trebuchet MS" w:cs="Arial"/>
        </w:rPr>
        <w:t>Engage</w:t>
      </w:r>
      <w:r w:rsidR="009735AF" w:rsidRPr="002C45B3">
        <w:rPr>
          <w:rFonts w:ascii="Trebuchet MS" w:hAnsi="Trebuchet MS" w:cs="Arial"/>
        </w:rPr>
        <w:t xml:space="preserve"> young people from less religious backgrounds who may presently be unconnected and are disengaged both </w:t>
      </w:r>
      <w:r w:rsidR="00104E83" w:rsidRPr="002C45B3">
        <w:rPr>
          <w:rFonts w:ascii="Trebuchet MS" w:hAnsi="Trebuchet MS" w:cs="Arial"/>
        </w:rPr>
        <w:t>with the Shul and the community</w:t>
      </w:r>
      <w:r w:rsidR="00DB0E34">
        <w:rPr>
          <w:rFonts w:ascii="Trebuchet MS" w:hAnsi="Trebuchet MS" w:cs="Arial"/>
        </w:rPr>
        <w:t>.</w:t>
      </w:r>
    </w:p>
    <w:p w:rsidR="0012352F" w:rsidRPr="002C45B3" w:rsidRDefault="00953EF1" w:rsidP="002C45B3">
      <w:pPr>
        <w:numPr>
          <w:ilvl w:val="0"/>
          <w:numId w:val="21"/>
        </w:numPr>
        <w:shd w:val="clear" w:color="auto" w:fill="FFFFFF"/>
        <w:ind w:left="567" w:hanging="567"/>
        <w:jc w:val="both"/>
        <w:rPr>
          <w:rFonts w:ascii="Trebuchet MS" w:hAnsi="Trebuchet MS" w:cs="Arial"/>
          <w:color w:val="000000"/>
        </w:rPr>
      </w:pPr>
      <w:r w:rsidRPr="002C45B3">
        <w:rPr>
          <w:rFonts w:ascii="Trebuchet MS" w:hAnsi="Trebuchet MS" w:cs="Arial"/>
          <w:color w:val="000000"/>
        </w:rPr>
        <w:t>Support t</w:t>
      </w:r>
      <w:r w:rsidR="009735AF" w:rsidRPr="002C45B3">
        <w:rPr>
          <w:rFonts w:ascii="Trebuchet MS" w:hAnsi="Trebuchet MS" w:cs="Arial"/>
        </w:rPr>
        <w:t xml:space="preserve">he </w:t>
      </w:r>
      <w:r w:rsidR="00C6339E" w:rsidRPr="002C45B3">
        <w:rPr>
          <w:rFonts w:ascii="Trebuchet MS" w:hAnsi="Trebuchet MS" w:cs="Arial"/>
        </w:rPr>
        <w:t>youth s</w:t>
      </w:r>
      <w:r w:rsidR="009735AF" w:rsidRPr="002C45B3">
        <w:rPr>
          <w:rFonts w:ascii="Trebuchet MS" w:hAnsi="Trebuchet MS" w:cs="Arial"/>
        </w:rPr>
        <w:t>ervice (in conju</w:t>
      </w:r>
      <w:r w:rsidR="00C70F49" w:rsidRPr="002C45B3">
        <w:rPr>
          <w:rFonts w:ascii="Trebuchet MS" w:hAnsi="Trebuchet MS" w:cs="Arial"/>
        </w:rPr>
        <w:t>n</w:t>
      </w:r>
      <w:r w:rsidR="009735AF" w:rsidRPr="002C45B3">
        <w:rPr>
          <w:rFonts w:ascii="Trebuchet MS" w:hAnsi="Trebuchet MS" w:cs="Arial"/>
        </w:rPr>
        <w:t xml:space="preserve">ction with the </w:t>
      </w:r>
      <w:r w:rsidR="00596F96" w:rsidRPr="002C45B3">
        <w:rPr>
          <w:rFonts w:ascii="Trebuchet MS" w:hAnsi="Trebuchet MS" w:cs="Arial"/>
        </w:rPr>
        <w:t>youth advisory team</w:t>
      </w:r>
      <w:r w:rsidRPr="002C45B3">
        <w:rPr>
          <w:rFonts w:ascii="Trebuchet MS" w:hAnsi="Trebuchet MS" w:cs="Arial"/>
        </w:rPr>
        <w:t xml:space="preserve"> and</w:t>
      </w:r>
      <w:r w:rsidR="009735AF" w:rsidRPr="002C45B3">
        <w:rPr>
          <w:rFonts w:ascii="Trebuchet MS" w:hAnsi="Trebuchet MS" w:cs="Arial"/>
        </w:rPr>
        <w:t xml:space="preserve"> youth </w:t>
      </w:r>
      <w:r w:rsidR="00C6339E" w:rsidRPr="002C45B3">
        <w:rPr>
          <w:rFonts w:ascii="Trebuchet MS" w:hAnsi="Trebuchet MS" w:cs="Arial"/>
        </w:rPr>
        <w:t>directors</w:t>
      </w:r>
      <w:r w:rsidR="009735AF" w:rsidRPr="002C45B3">
        <w:rPr>
          <w:rFonts w:ascii="Trebuchet MS" w:hAnsi="Trebuchet MS" w:cs="Arial"/>
        </w:rPr>
        <w:t>) with the long term objective of growi</w:t>
      </w:r>
      <w:r w:rsidRPr="002C45B3">
        <w:rPr>
          <w:rFonts w:ascii="Trebuchet MS" w:hAnsi="Trebuchet MS" w:cs="Arial"/>
        </w:rPr>
        <w:t>ng a vibrant and well attended m</w:t>
      </w:r>
      <w:r w:rsidR="009735AF" w:rsidRPr="002C45B3">
        <w:rPr>
          <w:rFonts w:ascii="Trebuchet MS" w:hAnsi="Trebuchet MS" w:cs="Arial"/>
        </w:rPr>
        <w:t xml:space="preserve">inyan at </w:t>
      </w:r>
      <w:r w:rsidR="00104E83" w:rsidRPr="002C45B3">
        <w:rPr>
          <w:rFonts w:ascii="Trebuchet MS" w:hAnsi="Trebuchet MS" w:cs="Arial"/>
        </w:rPr>
        <w:t>the heart of the Shul community</w:t>
      </w:r>
      <w:r w:rsidR="00DB0E34">
        <w:rPr>
          <w:rFonts w:ascii="Trebuchet MS" w:hAnsi="Trebuchet MS" w:cs="Arial"/>
        </w:rPr>
        <w:t>.</w:t>
      </w:r>
    </w:p>
    <w:p w:rsidR="00953EF1" w:rsidRPr="002C45B3" w:rsidRDefault="00953EF1" w:rsidP="00953EF1">
      <w:pPr>
        <w:numPr>
          <w:ilvl w:val="0"/>
          <w:numId w:val="21"/>
        </w:numPr>
        <w:shd w:val="clear" w:color="auto" w:fill="FFFFFF"/>
        <w:ind w:left="567" w:hanging="567"/>
        <w:jc w:val="both"/>
        <w:rPr>
          <w:rFonts w:ascii="Trebuchet MS" w:hAnsi="Trebuchet MS" w:cs="Arial"/>
          <w:color w:val="000000"/>
        </w:rPr>
      </w:pPr>
      <w:r w:rsidRPr="002C45B3">
        <w:rPr>
          <w:rFonts w:ascii="Trebuchet MS" w:hAnsi="Trebuchet MS" w:cs="Arial"/>
        </w:rPr>
        <w:t>D</w:t>
      </w:r>
      <w:r w:rsidR="009735AF" w:rsidRPr="002C45B3">
        <w:rPr>
          <w:rFonts w:ascii="Trebuchet MS" w:hAnsi="Trebuchet MS" w:cs="Arial"/>
        </w:rPr>
        <w:t xml:space="preserve">evelop and implement programming for </w:t>
      </w:r>
      <w:proofErr w:type="spellStart"/>
      <w:r w:rsidR="009735AF" w:rsidRPr="002C45B3">
        <w:rPr>
          <w:rFonts w:ascii="Trebuchet MS" w:hAnsi="Trebuchet MS" w:cs="Arial"/>
        </w:rPr>
        <w:t>Bnei</w:t>
      </w:r>
      <w:proofErr w:type="spellEnd"/>
      <w:r w:rsidR="009735AF" w:rsidRPr="002C45B3">
        <w:rPr>
          <w:rFonts w:ascii="Trebuchet MS" w:hAnsi="Trebuchet MS" w:cs="Arial"/>
        </w:rPr>
        <w:t xml:space="preserve"> Mitzvah children and the</w:t>
      </w:r>
      <w:r w:rsidR="00104E83" w:rsidRPr="002C45B3">
        <w:rPr>
          <w:rFonts w:ascii="Trebuchet MS" w:hAnsi="Trebuchet MS" w:cs="Arial"/>
        </w:rPr>
        <w:t>ir families</w:t>
      </w:r>
      <w:r w:rsidRPr="002C45B3">
        <w:rPr>
          <w:rFonts w:ascii="Trebuchet MS" w:hAnsi="Trebuchet MS" w:cs="Arial"/>
        </w:rPr>
        <w:t>. Develop and implement</w:t>
      </w:r>
      <w:r w:rsidR="009735AF" w:rsidRPr="002C45B3">
        <w:rPr>
          <w:rFonts w:ascii="Trebuchet MS" w:hAnsi="Trebuchet MS" w:cs="Arial"/>
        </w:rPr>
        <w:t xml:space="preserve"> programmes which seek to retain all those family members who visit the Shul during the period leading up to the celebration, but who choose not to return imm</w:t>
      </w:r>
      <w:r w:rsidR="00104E83" w:rsidRPr="002C45B3">
        <w:rPr>
          <w:rFonts w:ascii="Trebuchet MS" w:hAnsi="Trebuchet MS" w:cs="Arial"/>
        </w:rPr>
        <w:t>ediately following it</w:t>
      </w:r>
      <w:r w:rsidR="00DB0E34">
        <w:rPr>
          <w:rFonts w:ascii="Trebuchet MS" w:hAnsi="Trebuchet MS" w:cs="Arial"/>
        </w:rPr>
        <w:t>.</w:t>
      </w:r>
    </w:p>
    <w:p w:rsidR="00953EF1" w:rsidRPr="002C45B3" w:rsidRDefault="009735AF" w:rsidP="00953EF1">
      <w:pPr>
        <w:numPr>
          <w:ilvl w:val="0"/>
          <w:numId w:val="21"/>
        </w:numPr>
        <w:shd w:val="clear" w:color="auto" w:fill="FFFFFF"/>
        <w:ind w:left="567" w:hanging="567"/>
        <w:jc w:val="both"/>
        <w:rPr>
          <w:rFonts w:ascii="Trebuchet MS" w:hAnsi="Trebuchet MS" w:cs="Arial"/>
          <w:color w:val="000000"/>
        </w:rPr>
      </w:pPr>
      <w:r w:rsidRPr="002C45B3">
        <w:rPr>
          <w:rFonts w:ascii="Trebuchet MS" w:eastAsia="Times New Roman" w:hAnsi="Trebuchet MS" w:cs="Arial"/>
        </w:rPr>
        <w:t xml:space="preserve">Work with Tribe and </w:t>
      </w:r>
      <w:r w:rsidR="00953EF1" w:rsidRPr="002C45B3">
        <w:rPr>
          <w:rFonts w:ascii="Trebuchet MS" w:eastAsia="Times New Roman" w:hAnsi="Trebuchet MS" w:cs="Arial"/>
        </w:rPr>
        <w:t>youth directors</w:t>
      </w:r>
      <w:r w:rsidRPr="002C45B3">
        <w:rPr>
          <w:rFonts w:ascii="Trebuchet MS" w:eastAsia="Times New Roman" w:hAnsi="Trebuchet MS" w:cs="Arial"/>
        </w:rPr>
        <w:t xml:space="preserve"> to</w:t>
      </w:r>
      <w:r w:rsidR="00953EF1" w:rsidRPr="002C45B3">
        <w:rPr>
          <w:rFonts w:ascii="Trebuchet MS" w:eastAsia="Times New Roman" w:hAnsi="Trebuchet MS" w:cs="Arial"/>
        </w:rPr>
        <w:t xml:space="preserve"> </w:t>
      </w:r>
      <w:r w:rsidRPr="002C45B3">
        <w:rPr>
          <w:rFonts w:ascii="Trebuchet MS" w:eastAsia="Times New Roman" w:hAnsi="Trebuchet MS" w:cs="Arial"/>
        </w:rPr>
        <w:t>introduce and implement the Tribe Curriculum, organising regular clubs and events for the youth</w:t>
      </w:r>
      <w:r w:rsidR="00953EF1" w:rsidRPr="002C45B3">
        <w:rPr>
          <w:rFonts w:ascii="Trebuchet MS" w:eastAsia="Times New Roman" w:hAnsi="Trebuchet MS" w:cs="Arial"/>
        </w:rPr>
        <w:t xml:space="preserve"> including </w:t>
      </w:r>
      <w:proofErr w:type="spellStart"/>
      <w:r w:rsidR="00953EF1" w:rsidRPr="002C45B3">
        <w:rPr>
          <w:rFonts w:ascii="Trebuchet MS" w:eastAsia="Times New Roman" w:hAnsi="Trebuchet MS" w:cs="Arial"/>
        </w:rPr>
        <w:t>Sababa</w:t>
      </w:r>
      <w:proofErr w:type="spellEnd"/>
      <w:r w:rsidR="00953EF1" w:rsidRPr="002C45B3">
        <w:rPr>
          <w:rFonts w:ascii="Trebuchet MS" w:eastAsia="Times New Roman" w:hAnsi="Trebuchet MS" w:cs="Arial"/>
        </w:rPr>
        <w:t xml:space="preserve"> and </w:t>
      </w:r>
      <w:r w:rsidR="00055CF6" w:rsidRPr="002C45B3">
        <w:rPr>
          <w:rFonts w:ascii="Trebuchet MS" w:eastAsia="Times New Roman" w:hAnsi="Trebuchet MS" w:cs="Arial"/>
        </w:rPr>
        <w:t>promote central Tribe events including L</w:t>
      </w:r>
      <w:r w:rsidR="00953EF1" w:rsidRPr="002C45B3">
        <w:rPr>
          <w:rFonts w:ascii="Trebuchet MS" w:eastAsia="Times New Roman" w:hAnsi="Trebuchet MS" w:cs="Arial"/>
        </w:rPr>
        <w:t>earn2Lead and Tribe summer c</w:t>
      </w:r>
      <w:r w:rsidR="00104E83" w:rsidRPr="002C45B3">
        <w:rPr>
          <w:rFonts w:ascii="Trebuchet MS" w:eastAsia="Times New Roman" w:hAnsi="Trebuchet MS" w:cs="Arial"/>
        </w:rPr>
        <w:t>amp</w:t>
      </w:r>
      <w:r w:rsidR="00DB0E34">
        <w:rPr>
          <w:rFonts w:ascii="Trebuchet MS" w:eastAsia="Times New Roman" w:hAnsi="Trebuchet MS" w:cs="Arial"/>
        </w:rPr>
        <w:t>.</w:t>
      </w:r>
      <w:r w:rsidR="00055CF6" w:rsidRPr="002C45B3">
        <w:rPr>
          <w:rFonts w:ascii="Trebuchet MS" w:eastAsia="Times New Roman" w:hAnsi="Trebuchet MS" w:cs="Arial"/>
        </w:rPr>
        <w:t xml:space="preserve"> </w:t>
      </w:r>
    </w:p>
    <w:p w:rsidR="00953EF1" w:rsidRPr="002C45B3" w:rsidRDefault="00953EF1" w:rsidP="00953EF1">
      <w:pPr>
        <w:numPr>
          <w:ilvl w:val="0"/>
          <w:numId w:val="21"/>
        </w:numPr>
        <w:shd w:val="clear" w:color="auto" w:fill="FFFFFF"/>
        <w:ind w:left="567" w:hanging="567"/>
        <w:jc w:val="both"/>
        <w:rPr>
          <w:rFonts w:ascii="Trebuchet MS" w:hAnsi="Trebuchet MS" w:cs="Arial"/>
          <w:color w:val="000000"/>
        </w:rPr>
      </w:pPr>
      <w:r w:rsidRPr="002C45B3">
        <w:rPr>
          <w:rFonts w:ascii="Trebuchet MS" w:eastAsia="Times New Roman" w:hAnsi="Trebuchet MS" w:cs="Arial"/>
        </w:rPr>
        <w:t>Work with youth directors to c</w:t>
      </w:r>
      <w:r w:rsidR="009735AF" w:rsidRPr="002C45B3">
        <w:rPr>
          <w:rFonts w:ascii="Trebuchet MS" w:eastAsia="Times New Roman" w:hAnsi="Trebuchet MS" w:cs="Arial"/>
        </w:rPr>
        <w:t>reate social and educational events for all festivals (e.g. Purim</w:t>
      </w:r>
      <w:r w:rsidRPr="002C45B3">
        <w:rPr>
          <w:rFonts w:ascii="Trebuchet MS" w:eastAsia="Times New Roman" w:hAnsi="Trebuchet MS" w:cs="Arial"/>
        </w:rPr>
        <w:t>, Chanukah</w:t>
      </w:r>
      <w:r w:rsidR="00194565" w:rsidRPr="002C45B3">
        <w:rPr>
          <w:rFonts w:ascii="Trebuchet MS" w:eastAsia="Times New Roman" w:hAnsi="Trebuchet MS" w:cs="Arial"/>
        </w:rPr>
        <w:t>)</w:t>
      </w:r>
      <w:r w:rsidR="00DB0E34">
        <w:rPr>
          <w:rFonts w:ascii="Trebuchet MS" w:eastAsia="Times New Roman" w:hAnsi="Trebuchet MS" w:cs="Arial"/>
        </w:rPr>
        <w:t>.</w:t>
      </w:r>
    </w:p>
    <w:p w:rsidR="00953EF1" w:rsidRPr="002C45B3" w:rsidRDefault="00055CF6" w:rsidP="00953EF1">
      <w:pPr>
        <w:numPr>
          <w:ilvl w:val="0"/>
          <w:numId w:val="21"/>
        </w:numPr>
        <w:shd w:val="clear" w:color="auto" w:fill="FFFFFF"/>
        <w:ind w:left="567" w:hanging="567"/>
        <w:jc w:val="both"/>
        <w:rPr>
          <w:rFonts w:ascii="Trebuchet MS" w:hAnsi="Trebuchet MS" w:cs="Arial"/>
          <w:color w:val="000000"/>
        </w:rPr>
      </w:pPr>
      <w:r w:rsidRPr="002C45B3">
        <w:rPr>
          <w:rFonts w:ascii="Trebuchet MS" w:eastAsia="Times New Roman" w:hAnsi="Trebuchet MS" w:cs="Arial"/>
        </w:rPr>
        <w:t>Attend centra</w:t>
      </w:r>
      <w:r w:rsidR="00104E83" w:rsidRPr="002C45B3">
        <w:rPr>
          <w:rFonts w:ascii="Trebuchet MS" w:eastAsia="Times New Roman" w:hAnsi="Trebuchet MS" w:cs="Arial"/>
        </w:rPr>
        <w:t>l Tribe programme</w:t>
      </w:r>
      <w:r w:rsidR="00CB2BFD" w:rsidRPr="002C45B3">
        <w:rPr>
          <w:rFonts w:ascii="Trebuchet MS" w:eastAsia="Times New Roman" w:hAnsi="Trebuchet MS" w:cs="Arial"/>
        </w:rPr>
        <w:t>s</w:t>
      </w:r>
      <w:r w:rsidR="00104E83" w:rsidRPr="002C45B3">
        <w:rPr>
          <w:rFonts w:ascii="Trebuchet MS" w:eastAsia="Times New Roman" w:hAnsi="Trebuchet MS" w:cs="Arial"/>
        </w:rPr>
        <w:t xml:space="preserve"> </w:t>
      </w:r>
      <w:r w:rsidR="00960AA7" w:rsidRPr="002C45B3">
        <w:rPr>
          <w:rFonts w:ascii="Trebuchet MS" w:eastAsia="Times New Roman" w:hAnsi="Trebuchet MS" w:cs="Arial"/>
        </w:rPr>
        <w:t xml:space="preserve">as and </w:t>
      </w:r>
      <w:r w:rsidR="00104E83" w:rsidRPr="002C45B3">
        <w:rPr>
          <w:rFonts w:ascii="Trebuchet MS" w:eastAsia="Times New Roman" w:hAnsi="Trebuchet MS" w:cs="Arial"/>
        </w:rPr>
        <w:t>when required</w:t>
      </w:r>
      <w:r w:rsidR="00DB0E34">
        <w:rPr>
          <w:rFonts w:ascii="Trebuchet MS" w:eastAsia="Times New Roman" w:hAnsi="Trebuchet MS" w:cs="Arial"/>
        </w:rPr>
        <w:t>.</w:t>
      </w:r>
      <w:r w:rsidRPr="002C45B3">
        <w:rPr>
          <w:rFonts w:ascii="Trebuchet MS" w:eastAsia="Times New Roman" w:hAnsi="Trebuchet MS" w:cs="Arial"/>
        </w:rPr>
        <w:t xml:space="preserve">  </w:t>
      </w:r>
    </w:p>
    <w:p w:rsidR="00953EF1" w:rsidRPr="002C45B3" w:rsidRDefault="009735AF" w:rsidP="00953EF1">
      <w:pPr>
        <w:numPr>
          <w:ilvl w:val="0"/>
          <w:numId w:val="21"/>
        </w:numPr>
        <w:shd w:val="clear" w:color="auto" w:fill="FFFFFF"/>
        <w:ind w:left="567" w:hanging="567"/>
        <w:jc w:val="both"/>
        <w:rPr>
          <w:rFonts w:ascii="Trebuchet MS" w:hAnsi="Trebuchet MS" w:cs="Arial"/>
          <w:color w:val="000000"/>
        </w:rPr>
      </w:pPr>
      <w:r w:rsidRPr="002C45B3">
        <w:rPr>
          <w:rFonts w:ascii="Trebuchet MS" w:hAnsi="Trebuchet MS" w:cs="Arial"/>
        </w:rPr>
        <w:t>To host young people and their f</w:t>
      </w:r>
      <w:r w:rsidR="006D5235" w:rsidRPr="002C45B3">
        <w:rPr>
          <w:rFonts w:ascii="Trebuchet MS" w:hAnsi="Trebuchet MS" w:cs="Arial"/>
        </w:rPr>
        <w:t>amilies for Shabbat and Yom Tov</w:t>
      </w:r>
      <w:r w:rsidR="00DB0E34">
        <w:rPr>
          <w:rFonts w:ascii="Trebuchet MS" w:hAnsi="Trebuchet MS" w:cs="Arial"/>
        </w:rPr>
        <w:t>.</w:t>
      </w:r>
      <w:r w:rsidR="00CB2BFD" w:rsidRPr="002C45B3">
        <w:rPr>
          <w:rFonts w:ascii="Trebuchet MS" w:hAnsi="Trebuchet MS" w:cs="Arial"/>
        </w:rPr>
        <w:t xml:space="preserve"> </w:t>
      </w:r>
    </w:p>
    <w:p w:rsidR="00953EF1" w:rsidRPr="002C45B3" w:rsidRDefault="009735AF" w:rsidP="00953EF1">
      <w:pPr>
        <w:numPr>
          <w:ilvl w:val="0"/>
          <w:numId w:val="21"/>
        </w:numPr>
        <w:shd w:val="clear" w:color="auto" w:fill="FFFFFF"/>
        <w:ind w:left="567" w:hanging="567"/>
        <w:jc w:val="both"/>
        <w:rPr>
          <w:rFonts w:ascii="Trebuchet MS" w:hAnsi="Trebuchet MS" w:cs="Arial"/>
          <w:color w:val="000000"/>
        </w:rPr>
      </w:pPr>
      <w:r w:rsidRPr="002C45B3">
        <w:rPr>
          <w:rFonts w:ascii="Trebuchet MS" w:hAnsi="Trebuchet MS" w:cs="Arial"/>
        </w:rPr>
        <w:t>To build a close</w:t>
      </w:r>
      <w:r w:rsidR="00953EF1" w:rsidRPr="002C45B3">
        <w:rPr>
          <w:rFonts w:ascii="Trebuchet MS" w:hAnsi="Trebuchet MS" w:cs="Arial"/>
        </w:rPr>
        <w:t xml:space="preserve"> connection with local schools including Mathilda Marks Kennedy and </w:t>
      </w:r>
      <w:proofErr w:type="spellStart"/>
      <w:r w:rsidR="00953EF1" w:rsidRPr="002C45B3">
        <w:rPr>
          <w:rFonts w:ascii="Trebuchet MS" w:hAnsi="Trebuchet MS" w:cs="Arial"/>
        </w:rPr>
        <w:t>Etz</w:t>
      </w:r>
      <w:proofErr w:type="spellEnd"/>
      <w:r w:rsidR="00953EF1" w:rsidRPr="002C45B3">
        <w:rPr>
          <w:rFonts w:ascii="Trebuchet MS" w:hAnsi="Trebuchet MS" w:cs="Arial"/>
        </w:rPr>
        <w:t xml:space="preserve"> Chaim </w:t>
      </w:r>
      <w:r w:rsidRPr="002C45B3">
        <w:rPr>
          <w:rFonts w:ascii="Trebuchet MS" w:hAnsi="Trebuchet MS" w:cs="Arial"/>
        </w:rPr>
        <w:t>and the Cheder with a view to secu</w:t>
      </w:r>
      <w:r w:rsidR="00953EF1" w:rsidRPr="002C45B3">
        <w:rPr>
          <w:rFonts w:ascii="Trebuchet MS" w:hAnsi="Trebuchet MS" w:cs="Arial"/>
        </w:rPr>
        <w:t xml:space="preserve">ring symmetry between the </w:t>
      </w:r>
      <w:r w:rsidR="0012352F" w:rsidRPr="002C45B3">
        <w:rPr>
          <w:rFonts w:ascii="Trebuchet MS" w:hAnsi="Trebuchet MS" w:cs="Arial"/>
        </w:rPr>
        <w:t>schools</w:t>
      </w:r>
      <w:r w:rsidR="00104E83" w:rsidRPr="002C45B3">
        <w:rPr>
          <w:rFonts w:ascii="Trebuchet MS" w:hAnsi="Trebuchet MS" w:cs="Arial"/>
        </w:rPr>
        <w:t xml:space="preserve"> and Cheder</w:t>
      </w:r>
      <w:r w:rsidR="00DB0E34">
        <w:rPr>
          <w:rFonts w:ascii="Trebuchet MS" w:hAnsi="Trebuchet MS" w:cs="Arial"/>
        </w:rPr>
        <w:t>.</w:t>
      </w:r>
    </w:p>
    <w:p w:rsidR="00953EF1" w:rsidRPr="002C45B3" w:rsidRDefault="009735AF" w:rsidP="00953EF1">
      <w:pPr>
        <w:numPr>
          <w:ilvl w:val="0"/>
          <w:numId w:val="21"/>
        </w:numPr>
        <w:shd w:val="clear" w:color="auto" w:fill="FFFFFF"/>
        <w:ind w:left="567" w:hanging="567"/>
        <w:jc w:val="both"/>
        <w:rPr>
          <w:rFonts w:ascii="Trebuchet MS" w:hAnsi="Trebuchet MS" w:cs="Arial"/>
          <w:color w:val="000000"/>
        </w:rPr>
      </w:pPr>
      <w:r w:rsidRPr="002C45B3">
        <w:rPr>
          <w:rFonts w:ascii="Trebuchet MS" w:hAnsi="Trebuchet MS" w:cs="Arial"/>
        </w:rPr>
        <w:t>To build a relationship with the Nurse</w:t>
      </w:r>
      <w:r w:rsidR="00C70F49" w:rsidRPr="002C45B3">
        <w:rPr>
          <w:rFonts w:ascii="Trebuchet MS" w:hAnsi="Trebuchet MS" w:cs="Arial"/>
        </w:rPr>
        <w:t>ry</w:t>
      </w:r>
      <w:r w:rsidR="003B616A" w:rsidRPr="002C45B3">
        <w:rPr>
          <w:rFonts w:ascii="Trebuchet MS" w:hAnsi="Trebuchet MS" w:cs="Arial"/>
        </w:rPr>
        <w:t xml:space="preserve"> based at Mill Hill Shul </w:t>
      </w:r>
      <w:r w:rsidR="00C97DD5" w:rsidRPr="002C45B3">
        <w:rPr>
          <w:rFonts w:ascii="Trebuchet MS" w:hAnsi="Trebuchet MS" w:cs="Arial"/>
        </w:rPr>
        <w:t xml:space="preserve">and </w:t>
      </w:r>
      <w:r w:rsidR="00953EF1" w:rsidRPr="002C45B3">
        <w:rPr>
          <w:rFonts w:ascii="Trebuchet MS" w:hAnsi="Trebuchet MS" w:cs="Arial"/>
        </w:rPr>
        <w:t>to</w:t>
      </w:r>
      <w:r w:rsidR="00C70F49" w:rsidRPr="002C45B3">
        <w:rPr>
          <w:rFonts w:ascii="Trebuchet MS" w:hAnsi="Trebuchet MS" w:cs="Arial"/>
        </w:rPr>
        <w:t>ddler group</w:t>
      </w:r>
      <w:r w:rsidR="00DB0E34">
        <w:rPr>
          <w:rFonts w:ascii="Trebuchet MS" w:hAnsi="Trebuchet MS" w:cs="Arial"/>
        </w:rPr>
        <w:t>.</w:t>
      </w:r>
    </w:p>
    <w:p w:rsidR="009C6164" w:rsidRPr="002C45B3" w:rsidRDefault="009C6164" w:rsidP="00953EF1">
      <w:pPr>
        <w:numPr>
          <w:ilvl w:val="0"/>
          <w:numId w:val="21"/>
        </w:numPr>
        <w:shd w:val="clear" w:color="auto" w:fill="FFFFFF"/>
        <w:ind w:left="567" w:hanging="567"/>
        <w:jc w:val="both"/>
        <w:rPr>
          <w:rFonts w:ascii="Trebuchet MS" w:hAnsi="Trebuchet MS" w:cs="Arial"/>
          <w:color w:val="000000"/>
        </w:rPr>
      </w:pPr>
      <w:r w:rsidRPr="002C45B3">
        <w:rPr>
          <w:rFonts w:ascii="Trebuchet MS" w:eastAsia="Times New Roman" w:hAnsi="Trebuchet MS" w:cs="Arial"/>
        </w:rPr>
        <w:t>Work closely with and support existing committee of volunteers who organise events for children</w:t>
      </w:r>
      <w:r w:rsidR="00DB0E34">
        <w:rPr>
          <w:rFonts w:ascii="Trebuchet MS" w:eastAsia="Times New Roman" w:hAnsi="Trebuchet MS" w:cs="Arial"/>
        </w:rPr>
        <w:t>.</w:t>
      </w:r>
    </w:p>
    <w:p w:rsidR="006D55B2" w:rsidRPr="002C45B3" w:rsidRDefault="006D55B2" w:rsidP="00104E83">
      <w:pPr>
        <w:spacing w:before="100" w:beforeAutospacing="1" w:after="100" w:afterAutospacing="1"/>
        <w:jc w:val="both"/>
        <w:rPr>
          <w:rFonts w:ascii="Trebuchet MS" w:eastAsia="Times New Roman" w:hAnsi="Trebuchet MS"/>
          <w:b/>
        </w:rPr>
      </w:pPr>
      <w:r w:rsidRPr="002C45B3">
        <w:rPr>
          <w:rFonts w:ascii="Trebuchet MS" w:eastAsia="Times New Roman" w:hAnsi="Trebuchet MS"/>
          <w:b/>
        </w:rPr>
        <w:t>New Members</w:t>
      </w:r>
    </w:p>
    <w:p w:rsidR="009735AF" w:rsidRPr="002C45B3" w:rsidRDefault="006D55B2" w:rsidP="0012352F">
      <w:pPr>
        <w:numPr>
          <w:ilvl w:val="0"/>
          <w:numId w:val="21"/>
        </w:numPr>
        <w:shd w:val="clear" w:color="auto" w:fill="FFFFFF"/>
        <w:ind w:left="567" w:hanging="567"/>
        <w:jc w:val="both"/>
        <w:rPr>
          <w:rFonts w:ascii="Trebuchet MS" w:eastAsia="Times New Roman" w:hAnsi="Trebuchet MS"/>
        </w:rPr>
      </w:pPr>
      <w:r w:rsidRPr="002C45B3">
        <w:rPr>
          <w:rFonts w:ascii="Trebuchet MS" w:eastAsia="Times New Roman" w:hAnsi="Trebuchet MS"/>
        </w:rPr>
        <w:t>Work with Executive and Board of Management to develop and implement a strategy to welcome and engage new members</w:t>
      </w:r>
      <w:r w:rsidR="00DB0E34">
        <w:rPr>
          <w:rFonts w:ascii="Trebuchet MS" w:eastAsia="Times New Roman" w:hAnsi="Trebuchet MS"/>
        </w:rPr>
        <w:t>.</w:t>
      </w:r>
    </w:p>
    <w:p w:rsidR="006D5235" w:rsidRPr="002C45B3" w:rsidRDefault="006D5235" w:rsidP="006D5235">
      <w:pPr>
        <w:spacing w:before="100" w:beforeAutospacing="1" w:after="100" w:afterAutospacing="1"/>
        <w:jc w:val="both"/>
        <w:rPr>
          <w:rFonts w:ascii="Trebuchet MS" w:hAnsi="Trebuchet MS" w:cs="Arial"/>
          <w:b/>
          <w:color w:val="000000"/>
        </w:rPr>
      </w:pPr>
      <w:r w:rsidRPr="002C45B3">
        <w:rPr>
          <w:rFonts w:ascii="Trebuchet MS" w:hAnsi="Trebuchet MS" w:cs="Arial"/>
          <w:b/>
          <w:color w:val="000000"/>
        </w:rPr>
        <w:t xml:space="preserve">Administrative Responsibilities: </w:t>
      </w:r>
    </w:p>
    <w:p w:rsidR="006D5235" w:rsidRPr="002C45B3" w:rsidRDefault="006D5235" w:rsidP="0012352F">
      <w:pPr>
        <w:numPr>
          <w:ilvl w:val="0"/>
          <w:numId w:val="21"/>
        </w:numPr>
        <w:shd w:val="clear" w:color="auto" w:fill="FFFFFF"/>
        <w:ind w:left="567" w:hanging="567"/>
        <w:jc w:val="both"/>
        <w:rPr>
          <w:rFonts w:ascii="Trebuchet MS" w:eastAsia="Times New Roman" w:hAnsi="Trebuchet MS"/>
        </w:rPr>
      </w:pPr>
      <w:r w:rsidRPr="002C45B3">
        <w:rPr>
          <w:rFonts w:ascii="Trebuchet MS" w:eastAsia="Times New Roman" w:hAnsi="Trebuchet MS"/>
        </w:rPr>
        <w:t>Assist the Senior Rabbi with administrative duties and other projects</w:t>
      </w:r>
      <w:r w:rsidR="00DB0E34">
        <w:rPr>
          <w:rFonts w:ascii="Trebuchet MS" w:eastAsia="Times New Roman" w:hAnsi="Trebuchet MS"/>
        </w:rPr>
        <w:t>.</w:t>
      </w:r>
    </w:p>
    <w:p w:rsidR="006D5235" w:rsidRPr="002C45B3" w:rsidRDefault="006D5235" w:rsidP="0012352F">
      <w:pPr>
        <w:numPr>
          <w:ilvl w:val="0"/>
          <w:numId w:val="21"/>
        </w:numPr>
        <w:shd w:val="clear" w:color="auto" w:fill="FFFFFF"/>
        <w:ind w:left="567" w:hanging="567"/>
        <w:jc w:val="both"/>
        <w:rPr>
          <w:rFonts w:ascii="Trebuchet MS" w:eastAsia="Times New Roman" w:hAnsi="Trebuchet MS"/>
        </w:rPr>
      </w:pPr>
      <w:r w:rsidRPr="002C45B3">
        <w:rPr>
          <w:rFonts w:ascii="Trebuchet MS" w:eastAsia="Times New Roman" w:hAnsi="Trebuchet MS"/>
        </w:rPr>
        <w:t>Stand-in for the Senior Rabbi when he is not available</w:t>
      </w:r>
      <w:r w:rsidR="00DB0E34">
        <w:rPr>
          <w:rFonts w:ascii="Trebuchet MS" w:eastAsia="Times New Roman" w:hAnsi="Trebuchet MS"/>
        </w:rPr>
        <w:t>.</w:t>
      </w:r>
    </w:p>
    <w:p w:rsidR="0012352F" w:rsidRPr="002C45B3" w:rsidRDefault="0012352F" w:rsidP="0089230A">
      <w:pPr>
        <w:jc w:val="both"/>
        <w:rPr>
          <w:rFonts w:ascii="Trebuchet MS" w:eastAsia="Times New Roman" w:hAnsi="Trebuchet MS" w:cs="Arial"/>
          <w:b/>
          <w:lang w:eastAsia="en-US"/>
        </w:rPr>
      </w:pPr>
    </w:p>
    <w:p w:rsidR="0089230A" w:rsidRPr="002C45B3" w:rsidRDefault="0089230A" w:rsidP="0012352F">
      <w:pPr>
        <w:tabs>
          <w:tab w:val="left" w:pos="-26"/>
          <w:tab w:val="left" w:pos="26"/>
        </w:tabs>
        <w:ind w:left="450"/>
        <w:jc w:val="both"/>
        <w:rPr>
          <w:rFonts w:ascii="Trebuchet MS" w:eastAsia="Times New Roman" w:hAnsi="Trebuchet MS" w:cs="Arial"/>
          <w:lang w:eastAsia="en-US"/>
        </w:rPr>
      </w:pPr>
      <w:r w:rsidRPr="002C45B3">
        <w:rPr>
          <w:rFonts w:ascii="Trebuchet MS" w:eastAsia="Times New Roman" w:hAnsi="Trebuchet MS" w:cs="Arial"/>
          <w:b/>
          <w:lang w:eastAsia="en-US"/>
        </w:rPr>
        <w:t xml:space="preserve"> </w:t>
      </w:r>
    </w:p>
    <w:p w:rsidR="00AD239A" w:rsidRPr="002C45B3" w:rsidRDefault="00AD239A" w:rsidP="00104E83">
      <w:pPr>
        <w:jc w:val="both"/>
        <w:rPr>
          <w:rFonts w:ascii="Trebuchet MS" w:eastAsia="Calibri" w:hAnsi="Trebuchet MS" w:cs="Arial"/>
          <w:b/>
        </w:rPr>
      </w:pPr>
      <w:r w:rsidRPr="002C45B3">
        <w:rPr>
          <w:rFonts w:ascii="Trebuchet MS" w:eastAsia="Calibri" w:hAnsi="Trebuchet MS" w:cs="Arial"/>
          <w:b/>
        </w:rPr>
        <w:br w:type="page"/>
      </w:r>
    </w:p>
    <w:p w:rsidR="00C02D91" w:rsidRPr="002C45B3" w:rsidRDefault="0012352F" w:rsidP="00104E83">
      <w:pPr>
        <w:jc w:val="both"/>
        <w:rPr>
          <w:rFonts w:ascii="Trebuchet MS" w:eastAsia="Calibri" w:hAnsi="Trebuchet MS" w:cs="Arial"/>
          <w:b/>
        </w:rPr>
      </w:pPr>
      <w:r w:rsidRPr="002C45B3">
        <w:rPr>
          <w:rFonts w:ascii="Trebuchet MS" w:eastAsia="Calibri" w:hAnsi="Trebuchet MS" w:cs="Arial"/>
          <w:b/>
        </w:rPr>
        <w:lastRenderedPageBreak/>
        <w:t>PERSON SPECIFICATION</w:t>
      </w:r>
    </w:p>
    <w:p w:rsidR="00AD239A" w:rsidRPr="002C45B3" w:rsidRDefault="00AD239A" w:rsidP="00104E83">
      <w:pPr>
        <w:jc w:val="both"/>
        <w:rPr>
          <w:rFonts w:ascii="Trebuchet MS" w:hAnsi="Trebuchet MS" w:cs="Arial"/>
        </w:rPr>
      </w:pPr>
      <w:r w:rsidRPr="002C45B3">
        <w:rPr>
          <w:rFonts w:ascii="Trebuchet MS" w:hAnsi="Trebuchet MS" w:cs="Arial"/>
        </w:rPr>
        <w:t>The successful candidate(s) will provide the community with a positive and engaging role model of Orthodox Jewish family life. The candidate(s) should demonstrate the following qualities, skills and experience:</w:t>
      </w:r>
    </w:p>
    <w:p w:rsidR="00AD239A" w:rsidRPr="002C45B3" w:rsidRDefault="00AD239A" w:rsidP="00104E83">
      <w:pPr>
        <w:jc w:val="both"/>
        <w:rPr>
          <w:rFonts w:ascii="Trebuchet MS" w:eastAsia="Calibri" w:hAnsi="Trebuchet MS" w:cs="Arial"/>
          <w: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2963"/>
        <w:gridCol w:w="2693"/>
      </w:tblGrid>
      <w:tr w:rsidR="00C02D91" w:rsidRPr="002C45B3" w:rsidTr="002C45B3">
        <w:trPr>
          <w:jc w:val="center"/>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C02D91" w:rsidRPr="002C45B3" w:rsidRDefault="00C02D91" w:rsidP="00104E83">
            <w:pPr>
              <w:jc w:val="both"/>
              <w:rPr>
                <w:rFonts w:ascii="Trebuchet MS" w:eastAsia="Calibri" w:hAnsi="Trebuchet MS" w:cs="Arial"/>
                <w:b/>
              </w:rPr>
            </w:pPr>
            <w:r w:rsidRPr="002C45B3">
              <w:rPr>
                <w:rFonts w:ascii="Trebuchet MS" w:eastAsia="Calibri" w:hAnsi="Trebuchet MS" w:cs="Arial"/>
                <w:b/>
              </w:rPr>
              <w:t>Essential</w:t>
            </w:r>
          </w:p>
        </w:tc>
        <w:tc>
          <w:tcPr>
            <w:tcW w:w="2963" w:type="dxa"/>
            <w:tcBorders>
              <w:top w:val="single" w:sz="4" w:space="0" w:color="auto"/>
              <w:left w:val="single" w:sz="4" w:space="0" w:color="auto"/>
              <w:bottom w:val="single" w:sz="4" w:space="0" w:color="auto"/>
              <w:right w:val="single" w:sz="4" w:space="0" w:color="auto"/>
            </w:tcBorders>
            <w:shd w:val="clear" w:color="auto" w:fill="auto"/>
            <w:hideMark/>
          </w:tcPr>
          <w:p w:rsidR="00C02D91" w:rsidRPr="002C45B3" w:rsidRDefault="00C02D91" w:rsidP="00104E83">
            <w:pPr>
              <w:jc w:val="both"/>
              <w:rPr>
                <w:rFonts w:ascii="Trebuchet MS" w:eastAsia="Calibri" w:hAnsi="Trebuchet MS" w:cs="Arial"/>
                <w:b/>
              </w:rPr>
            </w:pPr>
            <w:r w:rsidRPr="002C45B3">
              <w:rPr>
                <w:rFonts w:ascii="Trebuchet MS" w:eastAsia="Calibri" w:hAnsi="Trebuchet MS" w:cs="Arial"/>
                <w:b/>
              </w:rPr>
              <w:t>Desirable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C02D91" w:rsidRPr="002C45B3" w:rsidRDefault="00C02D91" w:rsidP="00104E83">
            <w:pPr>
              <w:jc w:val="both"/>
              <w:rPr>
                <w:rFonts w:ascii="Trebuchet MS" w:eastAsia="Calibri" w:hAnsi="Trebuchet MS" w:cs="Arial"/>
                <w:b/>
              </w:rPr>
            </w:pPr>
            <w:r w:rsidRPr="002C45B3">
              <w:rPr>
                <w:rFonts w:ascii="Trebuchet MS" w:eastAsia="Calibri" w:hAnsi="Trebuchet MS" w:cs="Arial"/>
                <w:b/>
              </w:rPr>
              <w:t>Comments</w:t>
            </w:r>
          </w:p>
        </w:tc>
      </w:tr>
      <w:tr w:rsidR="00C02D91" w:rsidRPr="002C45B3" w:rsidTr="002C45B3">
        <w:trPr>
          <w:jc w:val="center"/>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AD239A" w:rsidRPr="002C45B3" w:rsidRDefault="00C02D91" w:rsidP="002C45B3">
            <w:pPr>
              <w:rPr>
                <w:rFonts w:ascii="Trebuchet MS" w:eastAsia="Calibri" w:hAnsi="Trebuchet MS" w:cs="Arial"/>
                <w:b/>
              </w:rPr>
            </w:pPr>
            <w:r w:rsidRPr="002C45B3">
              <w:rPr>
                <w:rFonts w:ascii="Trebuchet MS" w:eastAsia="Calibri" w:hAnsi="Trebuchet MS" w:cs="Arial"/>
                <w:b/>
              </w:rPr>
              <w:t>EDUCATION</w:t>
            </w:r>
          </w:p>
          <w:p w:rsidR="00C02D91" w:rsidRPr="002C45B3" w:rsidRDefault="00C02D91" w:rsidP="002C45B3">
            <w:pPr>
              <w:numPr>
                <w:ilvl w:val="0"/>
                <w:numId w:val="1"/>
              </w:numPr>
              <w:ind w:left="180" w:hanging="180"/>
              <w:rPr>
                <w:rFonts w:ascii="Trebuchet MS" w:eastAsia="Calibri" w:hAnsi="Trebuchet MS" w:cs="Arial"/>
              </w:rPr>
            </w:pPr>
            <w:r w:rsidRPr="002C45B3">
              <w:rPr>
                <w:rFonts w:ascii="Trebuchet MS" w:eastAsia="Calibri" w:hAnsi="Trebuchet MS" w:cs="Arial"/>
              </w:rPr>
              <w:t xml:space="preserve">Acceptable </w:t>
            </w:r>
            <w:r w:rsidR="001A536D" w:rsidRPr="002C45B3">
              <w:rPr>
                <w:rFonts w:ascii="Trebuchet MS" w:eastAsia="Calibri" w:hAnsi="Trebuchet MS" w:cs="Arial"/>
              </w:rPr>
              <w:t>se</w:t>
            </w:r>
            <w:r w:rsidRPr="002C45B3">
              <w:rPr>
                <w:rFonts w:ascii="Trebuchet MS" w:eastAsia="Calibri" w:hAnsi="Trebuchet MS" w:cs="Arial"/>
              </w:rPr>
              <w:t>micha to the Chief Rabbi &amp;</w:t>
            </w:r>
            <w:r w:rsidR="0023250D" w:rsidRPr="002C45B3">
              <w:rPr>
                <w:rFonts w:ascii="Trebuchet MS" w:eastAsia="Calibri" w:hAnsi="Trebuchet MS" w:cs="Arial"/>
              </w:rPr>
              <w:t xml:space="preserve"> </w:t>
            </w:r>
            <w:r w:rsidRPr="002C45B3">
              <w:rPr>
                <w:rFonts w:ascii="Trebuchet MS" w:eastAsia="Calibri" w:hAnsi="Trebuchet MS" w:cs="Arial"/>
              </w:rPr>
              <w:t>LBD</w:t>
            </w:r>
          </w:p>
          <w:p w:rsidR="00AD239A" w:rsidRPr="002C45B3" w:rsidRDefault="00AD239A" w:rsidP="002C45B3">
            <w:pPr>
              <w:ind w:left="180"/>
              <w:rPr>
                <w:rFonts w:ascii="Trebuchet MS" w:eastAsia="Calibri" w:hAnsi="Trebuchet MS" w:cs="Arial"/>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A536D" w:rsidRPr="002C45B3" w:rsidRDefault="001A536D" w:rsidP="002C45B3">
            <w:pPr>
              <w:rPr>
                <w:rFonts w:ascii="Trebuchet MS" w:eastAsia="Calibri" w:hAnsi="Trebuchet MS" w:cs="Arial"/>
              </w:rPr>
            </w:pPr>
          </w:p>
          <w:p w:rsidR="001A536D" w:rsidRPr="002C45B3" w:rsidRDefault="001A536D" w:rsidP="002C45B3">
            <w:pPr>
              <w:numPr>
                <w:ilvl w:val="0"/>
                <w:numId w:val="2"/>
              </w:numPr>
              <w:ind w:left="270" w:hanging="270"/>
              <w:rPr>
                <w:rFonts w:ascii="Trebuchet MS" w:eastAsia="Calibri" w:hAnsi="Trebuchet MS" w:cs="Arial"/>
              </w:rPr>
            </w:pPr>
            <w:r w:rsidRPr="002C45B3">
              <w:rPr>
                <w:rFonts w:ascii="Trebuchet MS" w:eastAsia="Calibri" w:hAnsi="Trebuchet MS" w:cs="Arial"/>
              </w:rPr>
              <w:t>University Graduate</w:t>
            </w:r>
          </w:p>
          <w:p w:rsidR="00C02D91" w:rsidRPr="002C45B3" w:rsidRDefault="00C02D91" w:rsidP="002C45B3">
            <w:pPr>
              <w:rPr>
                <w:rFonts w:ascii="Trebuchet MS" w:eastAsia="Calibri" w:hAnsi="Trebuchet MS"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3250D" w:rsidRPr="002C45B3" w:rsidRDefault="0023250D" w:rsidP="002C45B3">
            <w:pPr>
              <w:rPr>
                <w:rFonts w:ascii="Trebuchet MS" w:eastAsia="Calibri" w:hAnsi="Trebuchet MS" w:cs="Arial"/>
                <w:b/>
                <w:u w:val="single"/>
              </w:rPr>
            </w:pPr>
          </w:p>
          <w:p w:rsidR="002C45B3" w:rsidRPr="002C45B3" w:rsidRDefault="00104E83" w:rsidP="002C45B3">
            <w:pPr>
              <w:rPr>
                <w:rFonts w:ascii="Trebuchet MS" w:eastAsia="Calibri" w:hAnsi="Trebuchet MS" w:cs="Arial"/>
                <w:b/>
                <w:u w:val="single"/>
              </w:rPr>
            </w:pPr>
            <w:r w:rsidRPr="002C45B3">
              <w:rPr>
                <w:rFonts w:ascii="Trebuchet MS" w:eastAsia="Calibri" w:hAnsi="Trebuchet MS" w:cs="Arial"/>
                <w:b/>
                <w:u w:val="single"/>
              </w:rPr>
              <w:t xml:space="preserve">Please include copies of your </w:t>
            </w:r>
            <w:r w:rsidR="001A536D" w:rsidRPr="002C45B3">
              <w:rPr>
                <w:rFonts w:ascii="Trebuchet MS" w:eastAsia="Calibri" w:hAnsi="Trebuchet MS" w:cs="Arial"/>
                <w:b/>
                <w:u w:val="single"/>
              </w:rPr>
              <w:t>semicha certificates with your application</w:t>
            </w:r>
          </w:p>
        </w:tc>
      </w:tr>
      <w:tr w:rsidR="00C02D91" w:rsidRPr="002C45B3" w:rsidTr="002C45B3">
        <w:trPr>
          <w:jc w:val="center"/>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AD239A" w:rsidRPr="002C45B3" w:rsidRDefault="00C02D91" w:rsidP="002C45B3">
            <w:pPr>
              <w:rPr>
                <w:rFonts w:ascii="Trebuchet MS" w:eastAsia="Calibri" w:hAnsi="Trebuchet MS" w:cs="Arial"/>
                <w:b/>
              </w:rPr>
            </w:pPr>
            <w:r w:rsidRPr="002C45B3">
              <w:rPr>
                <w:rFonts w:ascii="Trebuchet MS" w:eastAsia="Calibri" w:hAnsi="Trebuchet MS" w:cs="Arial"/>
                <w:b/>
              </w:rPr>
              <w:t>APTITUDE/SKILLS</w:t>
            </w:r>
          </w:p>
          <w:p w:rsidR="00C02D91" w:rsidRPr="002C45B3" w:rsidRDefault="00C02D91" w:rsidP="002C45B3">
            <w:pPr>
              <w:numPr>
                <w:ilvl w:val="0"/>
                <w:numId w:val="2"/>
              </w:numPr>
              <w:ind w:left="270" w:hanging="270"/>
              <w:rPr>
                <w:rFonts w:ascii="Trebuchet MS" w:eastAsia="Calibri" w:hAnsi="Trebuchet MS" w:cs="Arial"/>
              </w:rPr>
            </w:pPr>
            <w:r w:rsidRPr="002C45B3">
              <w:rPr>
                <w:rFonts w:ascii="Trebuchet MS" w:eastAsia="Calibri" w:hAnsi="Trebuchet MS" w:cs="Arial"/>
              </w:rPr>
              <w:t>To motivate and lead people towards active engagement in community life</w:t>
            </w:r>
          </w:p>
          <w:p w:rsidR="00C02D91" w:rsidRPr="002C45B3" w:rsidRDefault="00C02D91" w:rsidP="002C45B3">
            <w:pPr>
              <w:numPr>
                <w:ilvl w:val="0"/>
                <w:numId w:val="2"/>
              </w:numPr>
              <w:ind w:left="270" w:hanging="270"/>
              <w:rPr>
                <w:rFonts w:ascii="Trebuchet MS" w:eastAsia="Calibri" w:hAnsi="Trebuchet MS" w:cs="Arial"/>
              </w:rPr>
            </w:pPr>
            <w:r w:rsidRPr="002C45B3">
              <w:rPr>
                <w:rFonts w:ascii="Trebuchet MS" w:eastAsia="Calibri" w:hAnsi="Trebuchet MS" w:cs="Arial"/>
              </w:rPr>
              <w:t>Ability to offer meaningful, spiritual comfort to those in need</w:t>
            </w:r>
          </w:p>
          <w:p w:rsidR="00C02D91" w:rsidRPr="002C45B3" w:rsidRDefault="00C02D91" w:rsidP="002C45B3">
            <w:pPr>
              <w:numPr>
                <w:ilvl w:val="0"/>
                <w:numId w:val="2"/>
              </w:numPr>
              <w:ind w:left="270" w:hanging="270"/>
              <w:rPr>
                <w:rFonts w:ascii="Trebuchet MS" w:eastAsia="Calibri" w:hAnsi="Trebuchet MS" w:cs="Arial"/>
              </w:rPr>
            </w:pPr>
            <w:r w:rsidRPr="002C45B3">
              <w:rPr>
                <w:rFonts w:ascii="Trebuchet MS" w:hAnsi="Trebuchet MS" w:cs="Arial"/>
                <w:color w:val="000000"/>
              </w:rPr>
              <w:t>Exceptional people skills</w:t>
            </w:r>
          </w:p>
          <w:p w:rsidR="00DB2185" w:rsidRPr="002C45B3" w:rsidRDefault="00DB2185" w:rsidP="002C45B3">
            <w:pPr>
              <w:numPr>
                <w:ilvl w:val="0"/>
                <w:numId w:val="2"/>
              </w:numPr>
              <w:ind w:left="270" w:hanging="270"/>
              <w:rPr>
                <w:rFonts w:ascii="Trebuchet MS" w:eastAsia="Calibri" w:hAnsi="Trebuchet MS" w:cs="Arial"/>
              </w:rPr>
            </w:pPr>
            <w:r w:rsidRPr="002C45B3">
              <w:rPr>
                <w:rFonts w:ascii="Trebuchet MS" w:hAnsi="Trebuchet MS" w:cs="Arial"/>
              </w:rPr>
              <w:t>Strong verbal and written communication skills</w:t>
            </w:r>
          </w:p>
          <w:p w:rsidR="00DB2185" w:rsidRPr="002C45B3" w:rsidRDefault="00C02D91" w:rsidP="002C45B3">
            <w:pPr>
              <w:numPr>
                <w:ilvl w:val="0"/>
                <w:numId w:val="2"/>
              </w:numPr>
              <w:ind w:left="270" w:hanging="270"/>
              <w:rPr>
                <w:rFonts w:ascii="Trebuchet MS" w:eastAsia="Calibri" w:hAnsi="Trebuchet MS" w:cs="Arial"/>
              </w:rPr>
            </w:pPr>
            <w:r w:rsidRPr="002C45B3">
              <w:rPr>
                <w:rFonts w:ascii="Trebuchet MS" w:hAnsi="Trebuchet MS" w:cs="Arial"/>
                <w:color w:val="000000"/>
              </w:rPr>
              <w:t>To work independently but accept mentoring and direction</w:t>
            </w:r>
          </w:p>
          <w:p w:rsidR="00DB2185" w:rsidRPr="002C45B3" w:rsidRDefault="0023250D" w:rsidP="002C45B3">
            <w:pPr>
              <w:numPr>
                <w:ilvl w:val="0"/>
                <w:numId w:val="2"/>
              </w:numPr>
              <w:ind w:left="270" w:hanging="270"/>
              <w:rPr>
                <w:rFonts w:ascii="Trebuchet MS" w:eastAsia="Calibri" w:hAnsi="Trebuchet MS" w:cs="Arial"/>
              </w:rPr>
            </w:pPr>
            <w:r w:rsidRPr="002C45B3">
              <w:rPr>
                <w:rFonts w:ascii="Trebuchet MS" w:hAnsi="Trebuchet MS" w:cs="Arial"/>
                <w:color w:val="000000"/>
              </w:rPr>
              <w:t>Cultivate relationships with young adults and new members</w:t>
            </w:r>
          </w:p>
          <w:p w:rsidR="00DB2185" w:rsidRPr="002C45B3" w:rsidRDefault="00DB2185" w:rsidP="002C45B3">
            <w:pPr>
              <w:numPr>
                <w:ilvl w:val="0"/>
                <w:numId w:val="2"/>
              </w:numPr>
              <w:ind w:left="270" w:hanging="270"/>
              <w:rPr>
                <w:rFonts w:ascii="Trebuchet MS" w:eastAsia="Calibri" w:hAnsi="Trebuchet MS" w:cs="Arial"/>
              </w:rPr>
            </w:pPr>
            <w:r w:rsidRPr="002C45B3">
              <w:rPr>
                <w:rFonts w:ascii="Trebuchet MS" w:hAnsi="Trebuchet MS" w:cs="Arial"/>
              </w:rPr>
              <w:t>Ability to inspire and gain confidence and trust</w:t>
            </w:r>
          </w:p>
          <w:p w:rsidR="00AD239A" w:rsidRPr="002C45B3" w:rsidRDefault="00DB2185" w:rsidP="002C45B3">
            <w:pPr>
              <w:numPr>
                <w:ilvl w:val="0"/>
                <w:numId w:val="2"/>
              </w:numPr>
              <w:ind w:left="270" w:hanging="270"/>
              <w:rPr>
                <w:rFonts w:ascii="Trebuchet MS" w:eastAsia="Calibri" w:hAnsi="Trebuchet MS" w:cs="Arial"/>
              </w:rPr>
            </w:pPr>
            <w:r w:rsidRPr="002C45B3">
              <w:rPr>
                <w:rFonts w:ascii="Trebuchet MS" w:eastAsia="Calibri" w:hAnsi="Trebuchet MS" w:cs="Arial"/>
              </w:rPr>
              <w:t>Computer literate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23250D" w:rsidRPr="002C45B3" w:rsidRDefault="0023250D" w:rsidP="002C45B3">
            <w:pPr>
              <w:rPr>
                <w:rFonts w:ascii="Trebuchet MS" w:eastAsia="Calibri" w:hAnsi="Trebuchet MS" w:cs="Arial"/>
              </w:rPr>
            </w:pPr>
          </w:p>
          <w:p w:rsidR="00C02D91" w:rsidRPr="002C45B3" w:rsidRDefault="00C02D91" w:rsidP="002C45B3">
            <w:pPr>
              <w:numPr>
                <w:ilvl w:val="0"/>
                <w:numId w:val="2"/>
              </w:numPr>
              <w:ind w:left="270" w:hanging="270"/>
              <w:rPr>
                <w:rFonts w:ascii="Trebuchet MS" w:eastAsia="Calibri" w:hAnsi="Trebuchet MS" w:cs="Arial"/>
              </w:rPr>
            </w:pPr>
            <w:r w:rsidRPr="002C45B3">
              <w:rPr>
                <w:rFonts w:ascii="Trebuchet MS" w:eastAsia="Calibri" w:hAnsi="Trebuchet MS" w:cs="Arial"/>
              </w:rPr>
              <w:t>Full UK Driving licence</w:t>
            </w:r>
          </w:p>
          <w:p w:rsidR="00C02D91" w:rsidRPr="002C45B3" w:rsidRDefault="00C02D91" w:rsidP="002C45B3">
            <w:pPr>
              <w:ind w:left="280"/>
              <w:rPr>
                <w:rFonts w:ascii="Trebuchet MS" w:eastAsia="Calibri" w:hAnsi="Trebuchet MS"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2D91" w:rsidRPr="002C45B3" w:rsidRDefault="00C02D91" w:rsidP="002C45B3">
            <w:pPr>
              <w:rPr>
                <w:rFonts w:ascii="Trebuchet MS" w:eastAsia="Calibri" w:hAnsi="Trebuchet MS" w:cs="Arial"/>
              </w:rPr>
            </w:pPr>
          </w:p>
          <w:p w:rsidR="00C02D91" w:rsidRPr="002C45B3" w:rsidRDefault="00C02D91" w:rsidP="002C45B3">
            <w:pPr>
              <w:rPr>
                <w:rFonts w:ascii="Trebuchet MS" w:eastAsia="Calibri" w:hAnsi="Trebuchet MS" w:cs="Arial"/>
              </w:rPr>
            </w:pPr>
          </w:p>
        </w:tc>
      </w:tr>
      <w:tr w:rsidR="00C02D91" w:rsidRPr="002C45B3" w:rsidTr="002C45B3">
        <w:trPr>
          <w:jc w:val="center"/>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rsidR="00AD239A" w:rsidRPr="002C45B3" w:rsidRDefault="00C02D91" w:rsidP="002C45B3">
            <w:pPr>
              <w:rPr>
                <w:rFonts w:ascii="Trebuchet MS" w:eastAsia="Calibri" w:hAnsi="Trebuchet MS" w:cs="Arial"/>
                <w:b/>
              </w:rPr>
            </w:pPr>
            <w:r w:rsidRPr="002C45B3">
              <w:rPr>
                <w:rFonts w:ascii="Trebuchet MS" w:eastAsia="Calibri" w:hAnsi="Trebuchet MS" w:cs="Arial"/>
                <w:b/>
              </w:rPr>
              <w:t>EXPERIENCE</w:t>
            </w:r>
          </w:p>
          <w:p w:rsidR="0023250D" w:rsidRPr="002C45B3" w:rsidRDefault="00C02D91" w:rsidP="002C45B3">
            <w:pPr>
              <w:numPr>
                <w:ilvl w:val="0"/>
                <w:numId w:val="2"/>
              </w:numPr>
              <w:ind w:left="270" w:hanging="270"/>
              <w:rPr>
                <w:rFonts w:ascii="Trebuchet MS" w:eastAsia="Calibri" w:hAnsi="Trebuchet MS" w:cs="Arial"/>
              </w:rPr>
            </w:pPr>
            <w:r w:rsidRPr="002C45B3">
              <w:rPr>
                <w:rFonts w:ascii="Trebuchet MS" w:eastAsia="Calibri" w:hAnsi="Trebuchet MS" w:cs="Arial"/>
              </w:rPr>
              <w:t>Ability to lead a community including counselling and pastoral work</w:t>
            </w:r>
            <w:r w:rsidR="00AD239A" w:rsidRPr="002C45B3">
              <w:rPr>
                <w:rFonts w:ascii="Trebuchet MS" w:hAnsi="Trebuchet MS" w:cs="Arial"/>
              </w:rPr>
              <w:t xml:space="preserve"> </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02D91" w:rsidRPr="002C45B3" w:rsidRDefault="00C02D91" w:rsidP="002C45B3">
            <w:pPr>
              <w:numPr>
                <w:ilvl w:val="0"/>
                <w:numId w:val="3"/>
              </w:numPr>
              <w:ind w:left="270" w:hanging="270"/>
              <w:rPr>
                <w:rFonts w:ascii="Trebuchet MS" w:eastAsia="Calibri" w:hAnsi="Trebuchet MS" w:cs="Arial"/>
              </w:rPr>
            </w:pPr>
            <w:r w:rsidRPr="002C45B3">
              <w:rPr>
                <w:rFonts w:ascii="Trebuchet MS" w:eastAsia="Calibri" w:hAnsi="Trebuchet MS" w:cs="Arial"/>
              </w:rPr>
              <w:t>Educating young people or adults</w:t>
            </w:r>
          </w:p>
          <w:p w:rsidR="00C02D91" w:rsidRPr="002C45B3" w:rsidRDefault="00C02D91" w:rsidP="002C45B3">
            <w:pPr>
              <w:numPr>
                <w:ilvl w:val="0"/>
                <w:numId w:val="3"/>
              </w:numPr>
              <w:ind w:left="270" w:hanging="270"/>
              <w:rPr>
                <w:rFonts w:ascii="Trebuchet MS" w:eastAsia="Calibri" w:hAnsi="Trebuchet MS" w:cs="Arial"/>
              </w:rPr>
            </w:pPr>
            <w:r w:rsidRPr="002C45B3">
              <w:rPr>
                <w:rFonts w:ascii="Trebuchet MS" w:eastAsia="Calibri" w:hAnsi="Trebuchet MS" w:cs="Arial"/>
              </w:rPr>
              <w:t>Counselling qualification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2D91" w:rsidRPr="002C45B3" w:rsidRDefault="00C02D91" w:rsidP="002C45B3">
            <w:pPr>
              <w:rPr>
                <w:rFonts w:ascii="Trebuchet MS" w:eastAsia="Calibri" w:hAnsi="Trebuchet MS" w:cs="Arial"/>
              </w:rPr>
            </w:pPr>
          </w:p>
        </w:tc>
      </w:tr>
      <w:tr w:rsidR="00C02D91" w:rsidRPr="002C45B3" w:rsidTr="002C45B3">
        <w:trPr>
          <w:jc w:val="center"/>
        </w:trPr>
        <w:tc>
          <w:tcPr>
            <w:tcW w:w="4120" w:type="dxa"/>
            <w:tcBorders>
              <w:top w:val="single" w:sz="4" w:space="0" w:color="auto"/>
              <w:left w:val="single" w:sz="4" w:space="0" w:color="auto"/>
              <w:bottom w:val="single" w:sz="4" w:space="0" w:color="auto"/>
              <w:right w:val="single" w:sz="4" w:space="0" w:color="auto"/>
            </w:tcBorders>
            <w:shd w:val="clear" w:color="auto" w:fill="auto"/>
          </w:tcPr>
          <w:p w:rsidR="00C02D91" w:rsidRPr="002C45B3" w:rsidRDefault="00C02D91" w:rsidP="002C45B3">
            <w:pPr>
              <w:rPr>
                <w:rFonts w:ascii="Trebuchet MS" w:eastAsia="Calibri" w:hAnsi="Trebuchet MS" w:cs="Arial"/>
                <w:b/>
              </w:rPr>
            </w:pPr>
            <w:r w:rsidRPr="002C45B3">
              <w:rPr>
                <w:rFonts w:ascii="Trebuchet MS" w:eastAsia="Calibri" w:hAnsi="Trebuchet MS" w:cs="Arial"/>
                <w:b/>
              </w:rPr>
              <w:t>PERSONAL CIRCUMSTANCES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02D91" w:rsidRPr="002C45B3" w:rsidRDefault="00C02D91" w:rsidP="002C45B3">
            <w:pPr>
              <w:numPr>
                <w:ilvl w:val="0"/>
                <w:numId w:val="3"/>
              </w:numPr>
              <w:ind w:left="270" w:hanging="270"/>
              <w:rPr>
                <w:rFonts w:ascii="Trebuchet MS" w:eastAsia="Calibri" w:hAnsi="Trebuchet MS" w:cs="Arial"/>
              </w:rPr>
            </w:pPr>
            <w:r w:rsidRPr="002C45B3">
              <w:rPr>
                <w:rFonts w:ascii="Trebuchet MS" w:eastAsia="Calibri" w:hAnsi="Trebuchet MS" w:cs="Arial"/>
              </w:rPr>
              <w:t xml:space="preserve">The </w:t>
            </w:r>
            <w:r w:rsidR="00F53A43" w:rsidRPr="002C45B3">
              <w:rPr>
                <w:rFonts w:ascii="Trebuchet MS" w:eastAsia="Calibri" w:hAnsi="Trebuchet MS" w:cs="Arial"/>
              </w:rPr>
              <w:t>Assistant</w:t>
            </w:r>
            <w:r w:rsidRPr="002C45B3">
              <w:rPr>
                <w:rFonts w:ascii="Trebuchet MS" w:eastAsia="Calibri" w:hAnsi="Trebuchet MS" w:cs="Arial"/>
              </w:rPr>
              <w:t xml:space="preserve"> Rabbi </w:t>
            </w:r>
            <w:r w:rsidR="0023250D" w:rsidRPr="002C45B3">
              <w:rPr>
                <w:rFonts w:ascii="Trebuchet MS" w:eastAsia="Calibri" w:hAnsi="Trebuchet MS" w:cs="Arial"/>
              </w:rPr>
              <w:t xml:space="preserve">position </w:t>
            </w:r>
            <w:r w:rsidR="00AD239A" w:rsidRPr="002C45B3">
              <w:rPr>
                <w:rFonts w:ascii="Trebuchet MS" w:eastAsia="Calibri" w:hAnsi="Trebuchet MS" w:cs="Arial"/>
              </w:rPr>
              <w:t>is open to</w:t>
            </w:r>
            <w:r w:rsidRPr="002C45B3">
              <w:rPr>
                <w:rFonts w:ascii="Trebuchet MS" w:eastAsia="Calibri" w:hAnsi="Trebuchet MS" w:cs="Arial"/>
              </w:rPr>
              <w:t xml:space="preserve"> married couple</w:t>
            </w:r>
            <w:r w:rsidR="00AD239A" w:rsidRPr="002C45B3">
              <w:rPr>
                <w:rFonts w:ascii="Trebuchet MS" w:eastAsia="Calibri" w:hAnsi="Trebuchet MS" w:cs="Arial"/>
              </w:rPr>
              <w: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02D91" w:rsidRPr="002C45B3" w:rsidRDefault="00C02D91" w:rsidP="002C45B3">
            <w:pPr>
              <w:rPr>
                <w:rFonts w:ascii="Trebuchet MS" w:eastAsia="Calibri" w:hAnsi="Trebuchet MS" w:cs="Arial"/>
              </w:rPr>
            </w:pPr>
          </w:p>
          <w:p w:rsidR="00C02D91" w:rsidRPr="002C45B3" w:rsidRDefault="00C02D91" w:rsidP="002C45B3">
            <w:pPr>
              <w:rPr>
                <w:rFonts w:ascii="Trebuchet MS" w:eastAsia="Calibri" w:hAnsi="Trebuchet MS" w:cs="Arial"/>
              </w:rPr>
            </w:pPr>
          </w:p>
        </w:tc>
      </w:tr>
      <w:tr w:rsidR="0023250D" w:rsidRPr="002C45B3" w:rsidTr="002C45B3">
        <w:trPr>
          <w:jc w:val="center"/>
        </w:trPr>
        <w:tc>
          <w:tcPr>
            <w:tcW w:w="4120" w:type="dxa"/>
            <w:tcBorders>
              <w:top w:val="single" w:sz="4" w:space="0" w:color="auto"/>
              <w:left w:val="single" w:sz="4" w:space="0" w:color="auto"/>
              <w:bottom w:val="single" w:sz="4" w:space="0" w:color="auto"/>
              <w:right w:val="single" w:sz="4" w:space="0" w:color="auto"/>
            </w:tcBorders>
            <w:shd w:val="clear" w:color="auto" w:fill="auto"/>
          </w:tcPr>
          <w:p w:rsidR="00DB2185" w:rsidRPr="002C45B3" w:rsidRDefault="0023250D" w:rsidP="002C45B3">
            <w:pPr>
              <w:rPr>
                <w:rFonts w:ascii="Trebuchet MS" w:eastAsia="Calibri" w:hAnsi="Trebuchet MS" w:cs="Arial"/>
                <w:b/>
              </w:rPr>
            </w:pPr>
            <w:r w:rsidRPr="002C45B3">
              <w:rPr>
                <w:rFonts w:ascii="Trebuchet MS" w:eastAsia="Calibri" w:hAnsi="Trebuchet MS" w:cs="Arial"/>
                <w:b/>
              </w:rPr>
              <w:t>PERSONAL QUALITIES</w:t>
            </w:r>
          </w:p>
          <w:p w:rsidR="0023250D" w:rsidRPr="002C45B3" w:rsidRDefault="0023250D" w:rsidP="002C45B3">
            <w:pPr>
              <w:numPr>
                <w:ilvl w:val="0"/>
                <w:numId w:val="3"/>
              </w:numPr>
              <w:ind w:left="270" w:hanging="270"/>
              <w:rPr>
                <w:rFonts w:ascii="Trebuchet MS" w:eastAsia="Calibri" w:hAnsi="Trebuchet MS" w:cs="Arial"/>
              </w:rPr>
            </w:pPr>
            <w:r w:rsidRPr="002C45B3">
              <w:rPr>
                <w:rFonts w:ascii="Trebuchet MS" w:eastAsia="Calibri" w:hAnsi="Trebuchet MS" w:cs="Arial"/>
              </w:rPr>
              <w:t>Approachable</w:t>
            </w:r>
          </w:p>
          <w:p w:rsidR="0023250D" w:rsidRPr="002C45B3" w:rsidRDefault="0023250D" w:rsidP="002C45B3">
            <w:pPr>
              <w:numPr>
                <w:ilvl w:val="0"/>
                <w:numId w:val="3"/>
              </w:numPr>
              <w:ind w:left="270" w:hanging="270"/>
              <w:rPr>
                <w:rFonts w:ascii="Trebuchet MS" w:eastAsia="Calibri" w:hAnsi="Trebuchet MS" w:cs="Arial"/>
              </w:rPr>
            </w:pPr>
            <w:r w:rsidRPr="002C45B3">
              <w:rPr>
                <w:rFonts w:ascii="Trebuchet MS" w:eastAsia="Calibri" w:hAnsi="Trebuchet MS" w:cs="Arial"/>
              </w:rPr>
              <w:t>Excellent time-keeping, arriving before the start of all services</w:t>
            </w:r>
          </w:p>
          <w:p w:rsidR="0023250D" w:rsidRPr="002C45B3" w:rsidRDefault="0023250D" w:rsidP="002C45B3">
            <w:pPr>
              <w:numPr>
                <w:ilvl w:val="0"/>
                <w:numId w:val="3"/>
              </w:numPr>
              <w:ind w:left="270" w:hanging="270"/>
              <w:rPr>
                <w:rFonts w:ascii="Trebuchet MS" w:eastAsia="Calibri" w:hAnsi="Trebuchet MS" w:cs="Arial"/>
              </w:rPr>
            </w:pPr>
            <w:r w:rsidRPr="002C45B3">
              <w:rPr>
                <w:rFonts w:ascii="Trebuchet MS" w:eastAsia="Calibri" w:hAnsi="Trebuchet MS" w:cs="Arial"/>
              </w:rPr>
              <w:t>Discrete</w:t>
            </w:r>
          </w:p>
          <w:p w:rsidR="0023250D" w:rsidRPr="002C45B3" w:rsidRDefault="0023250D" w:rsidP="002C45B3">
            <w:pPr>
              <w:numPr>
                <w:ilvl w:val="0"/>
                <w:numId w:val="3"/>
              </w:numPr>
              <w:ind w:left="270" w:hanging="270"/>
              <w:rPr>
                <w:rFonts w:ascii="Trebuchet MS" w:eastAsia="Calibri" w:hAnsi="Trebuchet MS" w:cs="Arial"/>
              </w:rPr>
            </w:pPr>
            <w:r w:rsidRPr="002C45B3">
              <w:rPr>
                <w:rFonts w:ascii="Trebuchet MS" w:eastAsia="Calibri" w:hAnsi="Trebuchet MS" w:cs="Arial"/>
              </w:rPr>
              <w:t>Organised</w:t>
            </w:r>
          </w:p>
          <w:p w:rsidR="0023250D" w:rsidRPr="002C45B3" w:rsidRDefault="0023250D" w:rsidP="002C45B3">
            <w:pPr>
              <w:numPr>
                <w:ilvl w:val="0"/>
                <w:numId w:val="3"/>
              </w:numPr>
              <w:ind w:left="270" w:hanging="270"/>
              <w:rPr>
                <w:rFonts w:ascii="Trebuchet MS" w:eastAsia="Calibri" w:hAnsi="Trebuchet MS" w:cs="Arial"/>
              </w:rPr>
            </w:pPr>
            <w:r w:rsidRPr="002C45B3">
              <w:rPr>
                <w:rFonts w:ascii="Trebuchet MS" w:eastAsia="Calibri" w:hAnsi="Trebuchet MS" w:cs="Arial"/>
              </w:rPr>
              <w:t>Ability to work with our lay leader(s)</w:t>
            </w:r>
          </w:p>
          <w:p w:rsidR="0023250D" w:rsidRPr="002C45B3" w:rsidRDefault="0023250D" w:rsidP="002C45B3">
            <w:pPr>
              <w:numPr>
                <w:ilvl w:val="0"/>
                <w:numId w:val="3"/>
              </w:numPr>
              <w:ind w:left="270" w:hanging="270"/>
              <w:rPr>
                <w:rFonts w:ascii="Trebuchet MS" w:eastAsia="Calibri" w:hAnsi="Trebuchet MS" w:cs="Arial"/>
              </w:rPr>
            </w:pPr>
            <w:r w:rsidRPr="002C45B3">
              <w:rPr>
                <w:rFonts w:ascii="Trebuchet MS" w:eastAsia="Calibri" w:hAnsi="Trebuchet MS" w:cs="Arial"/>
              </w:rPr>
              <w:t>Innovative</w:t>
            </w:r>
          </w:p>
          <w:p w:rsidR="0023250D" w:rsidRPr="002C45B3" w:rsidRDefault="0023250D" w:rsidP="002C45B3">
            <w:pPr>
              <w:numPr>
                <w:ilvl w:val="0"/>
                <w:numId w:val="3"/>
              </w:numPr>
              <w:ind w:left="270" w:hanging="270"/>
              <w:rPr>
                <w:rFonts w:ascii="Trebuchet MS" w:eastAsia="Calibri" w:hAnsi="Trebuchet MS" w:cs="Arial"/>
              </w:rPr>
            </w:pPr>
            <w:r w:rsidRPr="002C45B3">
              <w:rPr>
                <w:rFonts w:ascii="Trebuchet MS" w:eastAsia="Calibri" w:hAnsi="Trebuchet MS" w:cs="Arial"/>
              </w:rPr>
              <w:t>Energetic</w:t>
            </w:r>
          </w:p>
          <w:p w:rsidR="0023250D" w:rsidRPr="002C45B3" w:rsidRDefault="0023250D" w:rsidP="002C45B3">
            <w:pPr>
              <w:numPr>
                <w:ilvl w:val="0"/>
                <w:numId w:val="3"/>
              </w:numPr>
              <w:ind w:left="270" w:hanging="270"/>
              <w:rPr>
                <w:rFonts w:ascii="Trebuchet MS" w:eastAsia="Calibri" w:hAnsi="Trebuchet MS" w:cs="Arial"/>
              </w:rPr>
            </w:pPr>
            <w:r w:rsidRPr="002C45B3">
              <w:rPr>
                <w:rFonts w:ascii="Trebuchet MS" w:eastAsia="Calibri" w:hAnsi="Trebuchet MS" w:cs="Arial"/>
              </w:rPr>
              <w:t>Self-motivated</w:t>
            </w:r>
          </w:p>
          <w:p w:rsidR="0023250D" w:rsidRPr="002C45B3" w:rsidRDefault="0023250D" w:rsidP="002C45B3">
            <w:pPr>
              <w:numPr>
                <w:ilvl w:val="0"/>
                <w:numId w:val="3"/>
              </w:numPr>
              <w:ind w:left="270" w:hanging="270"/>
              <w:rPr>
                <w:rFonts w:ascii="Trebuchet MS" w:eastAsia="Calibri" w:hAnsi="Trebuchet MS" w:cs="Arial"/>
              </w:rPr>
            </w:pPr>
            <w:r w:rsidRPr="002C45B3">
              <w:rPr>
                <w:rFonts w:ascii="Trebuchet MS" w:eastAsia="Calibri" w:hAnsi="Trebuchet MS" w:cs="Arial"/>
              </w:rPr>
              <w:t>Excellent communicator</w:t>
            </w:r>
          </w:p>
          <w:p w:rsidR="0023250D" w:rsidRPr="002C45B3" w:rsidRDefault="0023250D" w:rsidP="002C45B3">
            <w:pPr>
              <w:numPr>
                <w:ilvl w:val="0"/>
                <w:numId w:val="3"/>
              </w:numPr>
              <w:ind w:left="270" w:hanging="270"/>
              <w:rPr>
                <w:rFonts w:ascii="Trebuchet MS" w:eastAsia="Calibri" w:hAnsi="Trebuchet MS" w:cs="Arial"/>
              </w:rPr>
            </w:pPr>
            <w:r w:rsidRPr="002C45B3">
              <w:rPr>
                <w:rFonts w:ascii="Trebuchet MS" w:eastAsia="Calibri" w:hAnsi="Trebuchet MS" w:cs="Arial"/>
              </w:rPr>
              <w:t>Tolerant and be able to relate to members whatever their knowledge and observance</w:t>
            </w:r>
          </w:p>
          <w:p w:rsidR="00AD239A" w:rsidRPr="002C45B3" w:rsidRDefault="0023250D" w:rsidP="002C45B3">
            <w:pPr>
              <w:numPr>
                <w:ilvl w:val="0"/>
                <w:numId w:val="3"/>
              </w:numPr>
              <w:ind w:left="270" w:hanging="270"/>
              <w:rPr>
                <w:rFonts w:ascii="Trebuchet MS" w:eastAsia="Calibri" w:hAnsi="Trebuchet MS" w:cs="Arial"/>
              </w:rPr>
            </w:pPr>
            <w:r w:rsidRPr="002C45B3">
              <w:rPr>
                <w:rFonts w:ascii="Trebuchet MS" w:eastAsia="Calibri" w:hAnsi="Trebuchet MS" w:cs="Arial"/>
              </w:rPr>
              <w:t>Open home to congregants on a regular basis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23250D" w:rsidRPr="002C45B3" w:rsidRDefault="0023250D" w:rsidP="002C45B3">
            <w:pPr>
              <w:rPr>
                <w:rFonts w:ascii="Trebuchet MS" w:eastAsia="Calibri" w:hAnsi="Trebuchet MS" w:cs="Arial"/>
              </w:rPr>
            </w:pPr>
          </w:p>
          <w:p w:rsidR="0023250D" w:rsidRPr="002C45B3" w:rsidRDefault="0023250D" w:rsidP="002C45B3">
            <w:pPr>
              <w:rPr>
                <w:rFonts w:ascii="Trebuchet MS" w:eastAsia="Calibri" w:hAnsi="Trebuchet MS" w:cs="Arial"/>
              </w:rPr>
            </w:pPr>
          </w:p>
          <w:p w:rsidR="0023250D" w:rsidRPr="002C45B3" w:rsidRDefault="0023250D" w:rsidP="002C45B3">
            <w:pPr>
              <w:rPr>
                <w:rFonts w:ascii="Trebuchet MS" w:eastAsia="Calibri" w:hAnsi="Trebuchet MS"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B2185" w:rsidRPr="002C45B3" w:rsidRDefault="00DB2185" w:rsidP="002C45B3">
            <w:pPr>
              <w:rPr>
                <w:rFonts w:ascii="Trebuchet MS" w:eastAsia="Calibri" w:hAnsi="Trebuchet MS" w:cs="Arial"/>
              </w:rPr>
            </w:pPr>
          </w:p>
          <w:p w:rsidR="00DB2185" w:rsidRPr="002C45B3" w:rsidRDefault="00DB2185" w:rsidP="002C45B3">
            <w:pPr>
              <w:rPr>
                <w:rFonts w:ascii="Trebuchet MS" w:eastAsia="Calibri" w:hAnsi="Trebuchet MS" w:cs="Arial"/>
              </w:rPr>
            </w:pPr>
          </w:p>
          <w:p w:rsidR="00DB2185" w:rsidRPr="002C45B3" w:rsidRDefault="00DB2185" w:rsidP="002C45B3">
            <w:pPr>
              <w:rPr>
                <w:rFonts w:ascii="Trebuchet MS" w:eastAsia="Calibri" w:hAnsi="Trebuchet MS" w:cs="Arial"/>
              </w:rPr>
            </w:pPr>
          </w:p>
          <w:p w:rsidR="00DB2185" w:rsidRPr="002C45B3" w:rsidRDefault="00DB2185" w:rsidP="002C45B3">
            <w:pPr>
              <w:rPr>
                <w:rFonts w:ascii="Trebuchet MS" w:eastAsia="Calibri" w:hAnsi="Trebuchet MS" w:cs="Arial"/>
              </w:rPr>
            </w:pPr>
          </w:p>
          <w:p w:rsidR="00DB2185" w:rsidRPr="002C45B3" w:rsidRDefault="00DB2185" w:rsidP="002C45B3">
            <w:pPr>
              <w:rPr>
                <w:rFonts w:ascii="Trebuchet MS" w:eastAsia="Calibri" w:hAnsi="Trebuchet MS" w:cs="Arial"/>
              </w:rPr>
            </w:pPr>
          </w:p>
          <w:p w:rsidR="00DB2185" w:rsidRPr="002C45B3" w:rsidRDefault="00DB2185" w:rsidP="002C45B3">
            <w:pPr>
              <w:rPr>
                <w:rFonts w:ascii="Trebuchet MS" w:eastAsia="Calibri" w:hAnsi="Trebuchet MS" w:cs="Arial"/>
              </w:rPr>
            </w:pPr>
          </w:p>
          <w:p w:rsidR="00DB2185" w:rsidRPr="002C45B3" w:rsidRDefault="00DB2185" w:rsidP="002C45B3">
            <w:pPr>
              <w:rPr>
                <w:rFonts w:ascii="Trebuchet MS" w:eastAsia="Calibri" w:hAnsi="Trebuchet MS" w:cs="Arial"/>
              </w:rPr>
            </w:pPr>
          </w:p>
          <w:p w:rsidR="00DB2185" w:rsidRPr="002C45B3" w:rsidRDefault="00DB2185" w:rsidP="002C45B3">
            <w:pPr>
              <w:rPr>
                <w:rFonts w:ascii="Trebuchet MS" w:eastAsia="Calibri" w:hAnsi="Trebuchet MS" w:cs="Arial"/>
              </w:rPr>
            </w:pPr>
          </w:p>
          <w:p w:rsidR="00DB2185" w:rsidRPr="002C45B3" w:rsidRDefault="00DB2185" w:rsidP="002C45B3">
            <w:pPr>
              <w:rPr>
                <w:rFonts w:ascii="Trebuchet MS" w:eastAsia="Calibri" w:hAnsi="Trebuchet MS" w:cs="Arial"/>
              </w:rPr>
            </w:pPr>
          </w:p>
          <w:p w:rsidR="00DB2185" w:rsidRPr="002C45B3" w:rsidRDefault="00DB2185" w:rsidP="002C45B3">
            <w:pPr>
              <w:rPr>
                <w:rFonts w:ascii="Trebuchet MS" w:eastAsia="Calibri" w:hAnsi="Trebuchet MS" w:cs="Arial"/>
              </w:rPr>
            </w:pPr>
          </w:p>
          <w:p w:rsidR="00DB2185" w:rsidRPr="002C45B3" w:rsidRDefault="00DB2185" w:rsidP="002C45B3">
            <w:pPr>
              <w:rPr>
                <w:rFonts w:ascii="Trebuchet MS" w:eastAsia="Calibri" w:hAnsi="Trebuchet MS" w:cs="Arial"/>
              </w:rPr>
            </w:pPr>
          </w:p>
          <w:p w:rsidR="00DB2185" w:rsidRPr="002C45B3" w:rsidRDefault="00DB2185" w:rsidP="002C45B3">
            <w:pPr>
              <w:rPr>
                <w:rFonts w:ascii="Trebuchet MS" w:eastAsia="Calibri" w:hAnsi="Trebuchet MS" w:cs="Arial"/>
              </w:rPr>
            </w:pPr>
          </w:p>
          <w:p w:rsidR="00DB2185" w:rsidRPr="002C45B3" w:rsidRDefault="00DB2185" w:rsidP="002C45B3">
            <w:pPr>
              <w:rPr>
                <w:rFonts w:ascii="Trebuchet MS" w:eastAsia="Calibri" w:hAnsi="Trebuchet MS" w:cs="Arial"/>
              </w:rPr>
            </w:pPr>
          </w:p>
          <w:p w:rsidR="00DB2185" w:rsidRPr="002C45B3" w:rsidRDefault="00DB2185" w:rsidP="002C45B3">
            <w:pPr>
              <w:rPr>
                <w:rFonts w:ascii="Trebuchet MS" w:eastAsia="Calibri" w:hAnsi="Trebuchet MS" w:cs="Arial"/>
              </w:rPr>
            </w:pPr>
          </w:p>
          <w:p w:rsidR="00DB2185" w:rsidRPr="002C45B3" w:rsidRDefault="00DB2185" w:rsidP="002C45B3">
            <w:pPr>
              <w:rPr>
                <w:rFonts w:ascii="Trebuchet MS" w:eastAsia="Calibri" w:hAnsi="Trebuchet MS" w:cs="Arial"/>
              </w:rPr>
            </w:pPr>
          </w:p>
          <w:p w:rsidR="0023250D" w:rsidRPr="002C45B3" w:rsidRDefault="0023250D" w:rsidP="002C45B3">
            <w:pPr>
              <w:rPr>
                <w:rFonts w:ascii="Trebuchet MS" w:eastAsia="Calibri" w:hAnsi="Trebuchet MS" w:cs="Arial"/>
              </w:rPr>
            </w:pPr>
          </w:p>
        </w:tc>
      </w:tr>
    </w:tbl>
    <w:p w:rsidR="002C45B3" w:rsidRPr="002C45B3" w:rsidRDefault="002C45B3" w:rsidP="002C45B3">
      <w:pPr>
        <w:jc w:val="both"/>
        <w:rPr>
          <w:rFonts w:ascii="Trebuchet MS" w:eastAsia="Times New Roman" w:hAnsi="Trebuchet MS" w:cs="Arial"/>
          <w:b/>
          <w:lang w:eastAsia="en-US"/>
        </w:rPr>
      </w:pPr>
      <w:r w:rsidRPr="002C45B3">
        <w:rPr>
          <w:rFonts w:ascii="Trebuchet MS" w:eastAsia="Times New Roman" w:hAnsi="Trebuchet MS" w:cs="Arial"/>
          <w:b/>
          <w:lang w:eastAsia="en-US"/>
        </w:rPr>
        <w:t>GENERIC DUTIES</w:t>
      </w:r>
    </w:p>
    <w:p w:rsidR="002C45B3" w:rsidRPr="002C45B3" w:rsidRDefault="002C45B3" w:rsidP="002C45B3">
      <w:pPr>
        <w:autoSpaceDE w:val="0"/>
        <w:autoSpaceDN w:val="0"/>
        <w:adjustRightInd w:val="0"/>
        <w:jc w:val="both"/>
        <w:rPr>
          <w:rFonts w:ascii="Trebuchet MS" w:eastAsia="Times New Roman" w:hAnsi="Trebuchet MS" w:cs="Arial"/>
          <w:lang w:val="en-US" w:eastAsia="en-US"/>
        </w:rPr>
      </w:pPr>
    </w:p>
    <w:p w:rsidR="002C45B3" w:rsidRPr="002C45B3" w:rsidRDefault="002C45B3" w:rsidP="002C45B3">
      <w:pPr>
        <w:numPr>
          <w:ilvl w:val="0"/>
          <w:numId w:val="18"/>
        </w:numPr>
        <w:autoSpaceDE w:val="0"/>
        <w:autoSpaceDN w:val="0"/>
        <w:adjustRightInd w:val="0"/>
        <w:ind w:left="450" w:hanging="450"/>
        <w:jc w:val="both"/>
        <w:rPr>
          <w:rFonts w:ascii="Trebuchet MS" w:eastAsia="Times New Roman" w:hAnsi="Trebuchet MS" w:cs="Arial"/>
          <w:lang w:val="en-US" w:eastAsia="en-US"/>
        </w:rPr>
      </w:pPr>
      <w:r w:rsidRPr="002C45B3">
        <w:rPr>
          <w:rFonts w:ascii="Trebuchet MS" w:eastAsia="Times New Roman" w:hAnsi="Trebuchet MS" w:cs="Arial"/>
          <w:lang w:val="en-US" w:eastAsia="en-US"/>
        </w:rPr>
        <w:t>Committed to the aims of the United Synagogue and act as an ambassador for the organisation</w:t>
      </w:r>
    </w:p>
    <w:p w:rsidR="002C45B3" w:rsidRPr="002C45B3" w:rsidRDefault="002C45B3" w:rsidP="002C45B3">
      <w:pPr>
        <w:autoSpaceDE w:val="0"/>
        <w:autoSpaceDN w:val="0"/>
        <w:adjustRightInd w:val="0"/>
        <w:ind w:left="450" w:hanging="450"/>
        <w:jc w:val="both"/>
        <w:rPr>
          <w:rFonts w:ascii="Trebuchet MS" w:eastAsia="Times New Roman" w:hAnsi="Trebuchet MS" w:cs="Arial"/>
          <w:lang w:val="en-US" w:eastAsia="en-US"/>
        </w:rPr>
      </w:pPr>
    </w:p>
    <w:p w:rsidR="002C45B3" w:rsidRPr="002C45B3" w:rsidRDefault="002C45B3" w:rsidP="002C45B3">
      <w:pPr>
        <w:numPr>
          <w:ilvl w:val="0"/>
          <w:numId w:val="18"/>
        </w:numPr>
        <w:ind w:left="450" w:hanging="450"/>
        <w:jc w:val="both"/>
        <w:rPr>
          <w:rFonts w:ascii="Trebuchet MS" w:eastAsia="Times New Roman" w:hAnsi="Trebuchet MS" w:cs="Arial"/>
        </w:rPr>
      </w:pPr>
      <w:r w:rsidRPr="002C45B3">
        <w:rPr>
          <w:rFonts w:ascii="Trebuchet MS" w:eastAsia="Times New Roman" w:hAnsi="Trebuchet MS" w:cs="Arial"/>
          <w:lang w:eastAsia="en-US"/>
        </w:rPr>
        <w:t xml:space="preserve">Comply with </w:t>
      </w:r>
      <w:r w:rsidRPr="002C45B3">
        <w:rPr>
          <w:rFonts w:ascii="Trebuchet MS" w:eastAsia="Times New Roman" w:hAnsi="Trebuchet MS" w:cs="Arial"/>
          <w:bCs/>
          <w:lang w:eastAsia="en-US"/>
        </w:rPr>
        <w:t>The United Synagogue’s</w:t>
      </w:r>
      <w:r w:rsidRPr="002C45B3">
        <w:rPr>
          <w:rFonts w:ascii="Trebuchet MS" w:eastAsia="Times New Roman" w:hAnsi="Trebuchet MS" w:cs="Arial"/>
          <w:lang w:eastAsia="en-US"/>
        </w:rPr>
        <w:t xml:space="preserve"> policy and procedures and code of expectations</w:t>
      </w:r>
    </w:p>
    <w:p w:rsidR="002C45B3" w:rsidRPr="002C45B3" w:rsidRDefault="002C45B3" w:rsidP="002C45B3">
      <w:pPr>
        <w:tabs>
          <w:tab w:val="left" w:pos="7200"/>
        </w:tabs>
        <w:ind w:left="450" w:hanging="450"/>
        <w:jc w:val="both"/>
        <w:rPr>
          <w:rFonts w:ascii="Trebuchet MS" w:eastAsia="Times New Roman" w:hAnsi="Trebuchet MS" w:cs="Arial"/>
          <w:lang w:eastAsia="en-US"/>
        </w:rPr>
      </w:pPr>
    </w:p>
    <w:p w:rsidR="002C45B3" w:rsidRPr="002C45B3" w:rsidRDefault="002C45B3" w:rsidP="002C45B3">
      <w:pPr>
        <w:numPr>
          <w:ilvl w:val="0"/>
          <w:numId w:val="18"/>
        </w:numPr>
        <w:ind w:left="450" w:hanging="450"/>
        <w:jc w:val="both"/>
        <w:rPr>
          <w:rFonts w:ascii="Trebuchet MS" w:eastAsia="Times New Roman" w:hAnsi="Trebuchet MS" w:cs="Arial"/>
          <w:lang w:val="en-US" w:eastAsia="en-US"/>
        </w:rPr>
      </w:pPr>
      <w:r w:rsidRPr="002C45B3">
        <w:rPr>
          <w:rFonts w:ascii="Trebuchet MS" w:eastAsia="Times New Roman" w:hAnsi="Trebuchet MS" w:cs="Arial"/>
          <w:lang w:eastAsia="en-US"/>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2C45B3" w:rsidRPr="002C45B3" w:rsidRDefault="002C45B3" w:rsidP="002C45B3">
      <w:pPr>
        <w:autoSpaceDE w:val="0"/>
        <w:autoSpaceDN w:val="0"/>
        <w:adjustRightInd w:val="0"/>
        <w:ind w:left="450" w:hanging="450"/>
        <w:jc w:val="both"/>
        <w:rPr>
          <w:rFonts w:ascii="Trebuchet MS" w:eastAsia="Times New Roman" w:hAnsi="Trebuchet MS" w:cs="Arial"/>
          <w:lang w:val="en-US" w:eastAsia="en-US"/>
        </w:rPr>
      </w:pPr>
    </w:p>
    <w:p w:rsidR="002C45B3" w:rsidRPr="002C45B3" w:rsidRDefault="002C45B3" w:rsidP="002C45B3">
      <w:pPr>
        <w:numPr>
          <w:ilvl w:val="0"/>
          <w:numId w:val="18"/>
        </w:numPr>
        <w:autoSpaceDE w:val="0"/>
        <w:autoSpaceDN w:val="0"/>
        <w:adjustRightInd w:val="0"/>
        <w:ind w:left="450" w:hanging="450"/>
        <w:jc w:val="both"/>
        <w:rPr>
          <w:rFonts w:ascii="Trebuchet MS" w:eastAsia="Times New Roman" w:hAnsi="Trebuchet MS" w:cs="Arial"/>
          <w:lang w:val="en-US" w:eastAsia="en-US"/>
        </w:rPr>
      </w:pPr>
      <w:r w:rsidRPr="002C45B3">
        <w:rPr>
          <w:rFonts w:ascii="Trebuchet MS" w:eastAsia="Times New Roman" w:hAnsi="Trebuchet MS" w:cs="Arial"/>
          <w:lang w:val="en-US" w:eastAsia="en-US"/>
        </w:rPr>
        <w:t>Work collaboratively with other colleagues across the organisation to ensure the United Synagogue can achieve its vision, mission, and strategy</w:t>
      </w:r>
    </w:p>
    <w:p w:rsidR="002C45B3" w:rsidRPr="002C45B3" w:rsidRDefault="002C45B3" w:rsidP="002C45B3">
      <w:pPr>
        <w:autoSpaceDE w:val="0"/>
        <w:autoSpaceDN w:val="0"/>
        <w:adjustRightInd w:val="0"/>
        <w:ind w:left="450" w:hanging="450"/>
        <w:jc w:val="both"/>
        <w:rPr>
          <w:rFonts w:ascii="Trebuchet MS" w:eastAsia="Times New Roman" w:hAnsi="Trebuchet MS" w:cs="Arial"/>
          <w:lang w:val="en-US" w:eastAsia="en-US"/>
        </w:rPr>
      </w:pPr>
    </w:p>
    <w:p w:rsidR="002C45B3" w:rsidRPr="002C45B3" w:rsidRDefault="002C45B3" w:rsidP="002C45B3">
      <w:pPr>
        <w:numPr>
          <w:ilvl w:val="0"/>
          <w:numId w:val="18"/>
        </w:numPr>
        <w:tabs>
          <w:tab w:val="left" w:pos="-26"/>
          <w:tab w:val="left" w:pos="26"/>
        </w:tabs>
        <w:ind w:left="450" w:hanging="450"/>
        <w:jc w:val="both"/>
        <w:rPr>
          <w:rFonts w:ascii="Trebuchet MS" w:eastAsia="Times New Roman" w:hAnsi="Trebuchet MS" w:cs="Arial"/>
          <w:lang w:eastAsia="en-US"/>
        </w:rPr>
      </w:pPr>
      <w:r w:rsidRPr="002C45B3">
        <w:rPr>
          <w:rFonts w:ascii="Trebuchet MS" w:eastAsia="Times New Roman" w:hAnsi="Trebuchet MS" w:cs="Arial"/>
          <w:lang w:eastAsia="en-US"/>
        </w:rPr>
        <w:t>Undertake appropriate training as requested by your line manager in conjunction with the Human Resources Department and be committed to own continuous professional development</w:t>
      </w:r>
    </w:p>
    <w:p w:rsidR="002C45B3" w:rsidRPr="002C45B3" w:rsidRDefault="002C45B3" w:rsidP="002C45B3">
      <w:pPr>
        <w:tabs>
          <w:tab w:val="left" w:pos="-26"/>
          <w:tab w:val="left" w:pos="26"/>
        </w:tabs>
        <w:jc w:val="both"/>
        <w:rPr>
          <w:rFonts w:ascii="Trebuchet MS" w:eastAsia="Times New Roman" w:hAnsi="Trebuchet MS" w:cs="Arial"/>
          <w:lang w:eastAsia="en-US"/>
        </w:rPr>
      </w:pPr>
    </w:p>
    <w:p w:rsidR="002C45B3" w:rsidRPr="002C45B3" w:rsidRDefault="002C45B3" w:rsidP="002C45B3">
      <w:pPr>
        <w:numPr>
          <w:ilvl w:val="0"/>
          <w:numId w:val="18"/>
        </w:numPr>
        <w:tabs>
          <w:tab w:val="left" w:pos="-26"/>
          <w:tab w:val="left" w:pos="26"/>
        </w:tabs>
        <w:ind w:left="450" w:hanging="450"/>
        <w:jc w:val="both"/>
        <w:rPr>
          <w:rFonts w:ascii="Trebuchet MS" w:eastAsia="Times New Roman" w:hAnsi="Trebuchet MS" w:cs="Arial"/>
          <w:lang w:eastAsia="en-US"/>
        </w:rPr>
      </w:pPr>
      <w:r w:rsidRPr="002C45B3">
        <w:rPr>
          <w:rFonts w:ascii="Trebuchet MS" w:eastAsia="Times New Roman" w:hAnsi="Trebuchet MS" w:cs="Arial"/>
          <w:lang w:eastAsia="en-US"/>
        </w:rPr>
        <w:t xml:space="preserve">Carry out any other reasonable duties as requested by the Chief </w:t>
      </w:r>
      <w:r w:rsidRPr="002C45B3">
        <w:rPr>
          <w:rFonts w:ascii="Trebuchet MS" w:eastAsia="Times New Roman" w:hAnsi="Trebuchet MS" w:cs="Arial"/>
          <w:bCs/>
          <w:lang w:eastAsia="en-US"/>
        </w:rPr>
        <w:t xml:space="preserve">Executive </w:t>
      </w:r>
      <w:r w:rsidRPr="002C45B3">
        <w:rPr>
          <w:rFonts w:ascii="Trebuchet MS" w:eastAsia="Times New Roman" w:hAnsi="Trebuchet MS" w:cs="Arial"/>
          <w:lang w:eastAsia="en-US"/>
        </w:rPr>
        <w:t>or other designated senior staff/undertaking such other duties that occasionally fall within the purpose of the post</w:t>
      </w:r>
    </w:p>
    <w:p w:rsidR="002C45B3" w:rsidRPr="002C45B3" w:rsidRDefault="002C45B3" w:rsidP="002C45B3">
      <w:pPr>
        <w:tabs>
          <w:tab w:val="left" w:pos="-26"/>
          <w:tab w:val="left" w:pos="26"/>
        </w:tabs>
        <w:ind w:left="450"/>
        <w:jc w:val="both"/>
        <w:rPr>
          <w:rFonts w:ascii="Trebuchet MS" w:eastAsia="Times New Roman" w:hAnsi="Trebuchet MS" w:cs="Arial"/>
          <w:lang w:eastAsia="en-US"/>
        </w:rPr>
      </w:pPr>
    </w:p>
    <w:p w:rsidR="002C45B3" w:rsidRPr="002C45B3" w:rsidRDefault="002C45B3" w:rsidP="002C45B3">
      <w:pPr>
        <w:numPr>
          <w:ilvl w:val="0"/>
          <w:numId w:val="18"/>
        </w:numPr>
        <w:tabs>
          <w:tab w:val="left" w:pos="-26"/>
          <w:tab w:val="left" w:pos="26"/>
        </w:tabs>
        <w:ind w:left="450" w:hanging="450"/>
        <w:jc w:val="both"/>
        <w:rPr>
          <w:rFonts w:ascii="Trebuchet MS" w:eastAsia="Times New Roman" w:hAnsi="Trebuchet MS" w:cs="Arial"/>
          <w:lang w:eastAsia="en-US"/>
        </w:rPr>
      </w:pPr>
      <w:r w:rsidRPr="002C45B3">
        <w:rPr>
          <w:rFonts w:ascii="Trebuchet MS" w:eastAsia="Times New Roman" w:hAnsi="Trebuchet MS" w:cs="Arial"/>
          <w:lang w:eastAsia="en-US"/>
        </w:rPr>
        <w:t>Maintaining high levels of discretion and confidentiality at all times</w:t>
      </w:r>
    </w:p>
    <w:p w:rsidR="002C45B3" w:rsidRPr="002C45B3" w:rsidRDefault="002C45B3" w:rsidP="002C45B3">
      <w:pPr>
        <w:tabs>
          <w:tab w:val="left" w:pos="-26"/>
          <w:tab w:val="left" w:pos="26"/>
        </w:tabs>
        <w:jc w:val="both"/>
        <w:rPr>
          <w:rFonts w:ascii="Trebuchet MS" w:eastAsia="Times New Roman" w:hAnsi="Trebuchet MS" w:cs="Arial"/>
          <w:lang w:eastAsia="en-US"/>
        </w:rPr>
      </w:pPr>
    </w:p>
    <w:p w:rsidR="002C45B3" w:rsidRPr="002C45B3" w:rsidRDefault="002C45B3" w:rsidP="002C45B3">
      <w:pPr>
        <w:numPr>
          <w:ilvl w:val="0"/>
          <w:numId w:val="18"/>
        </w:numPr>
        <w:tabs>
          <w:tab w:val="left" w:pos="-26"/>
          <w:tab w:val="left" w:pos="26"/>
        </w:tabs>
        <w:ind w:left="450" w:hanging="450"/>
        <w:jc w:val="both"/>
        <w:rPr>
          <w:rFonts w:ascii="Trebuchet MS" w:eastAsia="Times New Roman" w:hAnsi="Trebuchet MS" w:cs="Arial"/>
          <w:lang w:eastAsia="en-US"/>
        </w:rPr>
      </w:pPr>
      <w:r w:rsidRPr="002C45B3">
        <w:rPr>
          <w:rFonts w:ascii="Trebuchet MS" w:eastAsia="Times New Roman" w:hAnsi="Trebuchet MS" w:cs="Arial"/>
          <w:lang w:val="en-US" w:eastAsia="en-US"/>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2C45B3" w:rsidRPr="002C45B3" w:rsidRDefault="002C45B3" w:rsidP="002C45B3">
      <w:pPr>
        <w:ind w:left="720"/>
        <w:rPr>
          <w:rFonts w:ascii="Trebuchet MS" w:eastAsia="Times New Roman" w:hAnsi="Trebuchet MS"/>
          <w:lang w:eastAsia="en-US"/>
        </w:rPr>
      </w:pPr>
    </w:p>
    <w:p w:rsidR="002C45B3" w:rsidRPr="002C45B3" w:rsidRDefault="002C45B3" w:rsidP="002C45B3">
      <w:pPr>
        <w:numPr>
          <w:ilvl w:val="0"/>
          <w:numId w:val="18"/>
        </w:numPr>
        <w:tabs>
          <w:tab w:val="left" w:pos="-26"/>
          <w:tab w:val="left" w:pos="26"/>
        </w:tabs>
        <w:ind w:left="450" w:hanging="450"/>
        <w:jc w:val="both"/>
        <w:rPr>
          <w:rFonts w:ascii="Trebuchet MS" w:eastAsia="Times New Roman" w:hAnsi="Trebuchet MS" w:cs="Arial"/>
          <w:lang w:eastAsia="en-US"/>
        </w:rPr>
      </w:pPr>
      <w:r w:rsidRPr="002C45B3">
        <w:rPr>
          <w:rFonts w:ascii="Trebuchet MS" w:eastAsia="Times New Roman" w:hAnsi="Trebuchet MS" w:cs="Arial"/>
          <w:lang w:eastAsia="en-US"/>
        </w:rPr>
        <w:t xml:space="preserve">This Job Description is subject to alteration in response to the changes in legislation or </w:t>
      </w:r>
      <w:r w:rsidRPr="002C45B3">
        <w:rPr>
          <w:rFonts w:ascii="Trebuchet MS" w:eastAsia="Times New Roman" w:hAnsi="Trebuchet MS" w:cs="Arial"/>
          <w:bCs/>
          <w:lang w:eastAsia="en-US"/>
        </w:rPr>
        <w:t>The United Synagogue</w:t>
      </w:r>
      <w:r w:rsidRPr="002C45B3">
        <w:rPr>
          <w:rFonts w:ascii="Trebuchet MS" w:eastAsia="Times New Roman" w:hAnsi="Trebuchet MS" w:cs="Arial"/>
          <w:lang w:eastAsia="en-US"/>
        </w:rPr>
        <w:t>’s operational procedures</w:t>
      </w:r>
    </w:p>
    <w:p w:rsidR="002C45B3" w:rsidRPr="002C45B3" w:rsidRDefault="002C45B3" w:rsidP="002C45B3">
      <w:pPr>
        <w:tabs>
          <w:tab w:val="left" w:pos="-26"/>
          <w:tab w:val="left" w:pos="26"/>
        </w:tabs>
        <w:ind w:left="450" w:hanging="450"/>
        <w:jc w:val="both"/>
        <w:rPr>
          <w:rFonts w:ascii="Trebuchet MS" w:eastAsia="Times New Roman" w:hAnsi="Trebuchet MS" w:cs="Arial"/>
          <w:lang w:eastAsia="en-US"/>
        </w:rPr>
      </w:pPr>
    </w:p>
    <w:p w:rsidR="002C45B3" w:rsidRPr="002C45B3" w:rsidRDefault="002C45B3" w:rsidP="002C45B3">
      <w:pPr>
        <w:numPr>
          <w:ilvl w:val="0"/>
          <w:numId w:val="18"/>
        </w:numPr>
        <w:tabs>
          <w:tab w:val="left" w:pos="-26"/>
          <w:tab w:val="left" w:pos="26"/>
        </w:tabs>
        <w:ind w:left="450" w:hanging="450"/>
        <w:jc w:val="both"/>
        <w:rPr>
          <w:rFonts w:ascii="Trebuchet MS" w:eastAsia="Times New Roman" w:hAnsi="Trebuchet MS" w:cs="Arial"/>
          <w:b/>
          <w:lang w:eastAsia="en-US"/>
        </w:rPr>
      </w:pPr>
      <w:r w:rsidRPr="002C45B3">
        <w:rPr>
          <w:rFonts w:ascii="Trebuchet MS" w:eastAsia="Times New Roman" w:hAnsi="Trebuchet MS" w:cs="Arial"/>
          <w:b/>
          <w:lang w:eastAsia="en-US"/>
        </w:rPr>
        <w:t xml:space="preserve">Due of the nature of the work for which you are applying, this post is exempt from the provisions of Section 4(2) of the Rehabilitation Act, 1974, by virtue of the Rehabilitation of Offenders Act, 1974, (Exceptions) Order 1975 </w:t>
      </w:r>
    </w:p>
    <w:p w:rsidR="002C45B3" w:rsidRPr="002C45B3" w:rsidRDefault="002C45B3" w:rsidP="002C45B3">
      <w:pPr>
        <w:tabs>
          <w:tab w:val="left" w:pos="-26"/>
          <w:tab w:val="left" w:pos="26"/>
        </w:tabs>
        <w:ind w:left="450"/>
        <w:jc w:val="both"/>
        <w:rPr>
          <w:rFonts w:ascii="Trebuchet MS" w:eastAsia="Times New Roman" w:hAnsi="Trebuchet MS" w:cs="Arial"/>
          <w:b/>
          <w:lang w:eastAsia="en-US"/>
        </w:rPr>
      </w:pPr>
    </w:p>
    <w:p w:rsidR="0012352F" w:rsidRPr="002C45B3" w:rsidRDefault="002C45B3" w:rsidP="002C45B3">
      <w:pPr>
        <w:numPr>
          <w:ilvl w:val="0"/>
          <w:numId w:val="18"/>
        </w:numPr>
        <w:tabs>
          <w:tab w:val="left" w:pos="-26"/>
          <w:tab w:val="left" w:pos="26"/>
        </w:tabs>
        <w:ind w:left="450" w:hanging="450"/>
        <w:jc w:val="both"/>
        <w:rPr>
          <w:rFonts w:ascii="Trebuchet MS" w:hAnsi="Trebuchet MS" w:cs="Arial"/>
        </w:rPr>
      </w:pPr>
      <w:r w:rsidRPr="002C45B3">
        <w:rPr>
          <w:rFonts w:ascii="Trebuchet MS" w:eastAsia="Times New Roman" w:hAnsi="Trebuchet MS" w:cs="Arial"/>
          <w:b/>
          <w:lang w:eastAsia="en-US"/>
        </w:rPr>
        <w:t>Accordingly, a valid and current enhanced Disclosure and Barring Service (DBS) certificate (formerly CRB) that is satisfactory to the United Synagogue will be required. Please ensure that you complete the United Synagogue Application Form Part 2 appropriately</w:t>
      </w:r>
    </w:p>
    <w:sectPr w:rsidR="0012352F" w:rsidRPr="002C45B3" w:rsidSect="002C45B3">
      <w:footerReference w:type="default" r:id="rId8"/>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8E3" w:rsidRDefault="002478E3" w:rsidP="00DB2185">
      <w:r>
        <w:separator/>
      </w:r>
    </w:p>
  </w:endnote>
  <w:endnote w:type="continuationSeparator" w:id="0">
    <w:p w:rsidR="002478E3" w:rsidRDefault="002478E3" w:rsidP="00DB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A6A6A6" w:themeColor="background1" w:themeShade="A6"/>
        <w:sz w:val="22"/>
        <w:szCs w:val="22"/>
      </w:rPr>
      <w:id w:val="849912971"/>
      <w:docPartObj>
        <w:docPartGallery w:val="Page Numbers (Bottom of Page)"/>
        <w:docPartUnique/>
      </w:docPartObj>
    </w:sdtPr>
    <w:sdtEndPr/>
    <w:sdtContent>
      <w:sdt>
        <w:sdtPr>
          <w:rPr>
            <w:rFonts w:ascii="Trebuchet MS" w:hAnsi="Trebuchet MS"/>
            <w:color w:val="A6A6A6" w:themeColor="background1" w:themeShade="A6"/>
            <w:sz w:val="22"/>
            <w:szCs w:val="22"/>
          </w:rPr>
          <w:id w:val="-1769616900"/>
          <w:docPartObj>
            <w:docPartGallery w:val="Page Numbers (Top of Page)"/>
            <w:docPartUnique/>
          </w:docPartObj>
        </w:sdtPr>
        <w:sdtEndPr/>
        <w:sdtContent>
          <w:p w:rsidR="00D340D6" w:rsidRPr="00D340D6" w:rsidRDefault="00D340D6">
            <w:pPr>
              <w:pStyle w:val="Footer"/>
              <w:jc w:val="right"/>
              <w:rPr>
                <w:rFonts w:ascii="Trebuchet MS" w:hAnsi="Trebuchet MS"/>
                <w:color w:val="A6A6A6" w:themeColor="background1" w:themeShade="A6"/>
                <w:sz w:val="22"/>
                <w:szCs w:val="22"/>
              </w:rPr>
            </w:pPr>
            <w:r w:rsidRPr="00D340D6">
              <w:rPr>
                <w:rFonts w:ascii="Trebuchet MS" w:hAnsi="Trebuchet MS"/>
                <w:color w:val="A6A6A6" w:themeColor="background1" w:themeShade="A6"/>
                <w:sz w:val="22"/>
                <w:szCs w:val="22"/>
              </w:rPr>
              <w:t xml:space="preserve">Page </w:t>
            </w:r>
            <w:r w:rsidRPr="00D340D6">
              <w:rPr>
                <w:rFonts w:ascii="Trebuchet MS" w:hAnsi="Trebuchet MS"/>
                <w:b/>
                <w:bCs/>
                <w:color w:val="A6A6A6" w:themeColor="background1" w:themeShade="A6"/>
                <w:sz w:val="22"/>
                <w:szCs w:val="22"/>
              </w:rPr>
              <w:fldChar w:fldCharType="begin"/>
            </w:r>
            <w:r w:rsidRPr="00D340D6">
              <w:rPr>
                <w:rFonts w:ascii="Trebuchet MS" w:hAnsi="Trebuchet MS"/>
                <w:b/>
                <w:bCs/>
                <w:color w:val="A6A6A6" w:themeColor="background1" w:themeShade="A6"/>
                <w:sz w:val="22"/>
                <w:szCs w:val="22"/>
              </w:rPr>
              <w:instrText xml:space="preserve"> PAGE </w:instrText>
            </w:r>
            <w:r w:rsidRPr="00D340D6">
              <w:rPr>
                <w:rFonts w:ascii="Trebuchet MS" w:hAnsi="Trebuchet MS"/>
                <w:b/>
                <w:bCs/>
                <w:color w:val="A6A6A6" w:themeColor="background1" w:themeShade="A6"/>
                <w:sz w:val="22"/>
                <w:szCs w:val="22"/>
              </w:rPr>
              <w:fldChar w:fldCharType="separate"/>
            </w:r>
            <w:r w:rsidR="00092EDE">
              <w:rPr>
                <w:rFonts w:ascii="Trebuchet MS" w:hAnsi="Trebuchet MS"/>
                <w:b/>
                <w:bCs/>
                <w:noProof/>
                <w:color w:val="A6A6A6" w:themeColor="background1" w:themeShade="A6"/>
                <w:sz w:val="22"/>
                <w:szCs w:val="22"/>
              </w:rPr>
              <w:t>6</w:t>
            </w:r>
            <w:r w:rsidRPr="00D340D6">
              <w:rPr>
                <w:rFonts w:ascii="Trebuchet MS" w:hAnsi="Trebuchet MS"/>
                <w:b/>
                <w:bCs/>
                <w:color w:val="A6A6A6" w:themeColor="background1" w:themeShade="A6"/>
                <w:sz w:val="22"/>
                <w:szCs w:val="22"/>
              </w:rPr>
              <w:fldChar w:fldCharType="end"/>
            </w:r>
            <w:r w:rsidRPr="00D340D6">
              <w:rPr>
                <w:rFonts w:ascii="Trebuchet MS" w:hAnsi="Trebuchet MS"/>
                <w:color w:val="A6A6A6" w:themeColor="background1" w:themeShade="A6"/>
                <w:sz w:val="22"/>
                <w:szCs w:val="22"/>
              </w:rPr>
              <w:t xml:space="preserve"> of </w:t>
            </w:r>
            <w:r w:rsidRPr="00D340D6">
              <w:rPr>
                <w:rFonts w:ascii="Trebuchet MS" w:hAnsi="Trebuchet MS"/>
                <w:b/>
                <w:bCs/>
                <w:color w:val="A6A6A6" w:themeColor="background1" w:themeShade="A6"/>
                <w:sz w:val="22"/>
                <w:szCs w:val="22"/>
              </w:rPr>
              <w:fldChar w:fldCharType="begin"/>
            </w:r>
            <w:r w:rsidRPr="00D340D6">
              <w:rPr>
                <w:rFonts w:ascii="Trebuchet MS" w:hAnsi="Trebuchet MS"/>
                <w:b/>
                <w:bCs/>
                <w:color w:val="A6A6A6" w:themeColor="background1" w:themeShade="A6"/>
                <w:sz w:val="22"/>
                <w:szCs w:val="22"/>
              </w:rPr>
              <w:instrText xml:space="preserve"> NUMPAGES  </w:instrText>
            </w:r>
            <w:r w:rsidRPr="00D340D6">
              <w:rPr>
                <w:rFonts w:ascii="Trebuchet MS" w:hAnsi="Trebuchet MS"/>
                <w:b/>
                <w:bCs/>
                <w:color w:val="A6A6A6" w:themeColor="background1" w:themeShade="A6"/>
                <w:sz w:val="22"/>
                <w:szCs w:val="22"/>
              </w:rPr>
              <w:fldChar w:fldCharType="separate"/>
            </w:r>
            <w:r w:rsidR="00092EDE">
              <w:rPr>
                <w:rFonts w:ascii="Trebuchet MS" w:hAnsi="Trebuchet MS"/>
                <w:b/>
                <w:bCs/>
                <w:noProof/>
                <w:color w:val="A6A6A6" w:themeColor="background1" w:themeShade="A6"/>
                <w:sz w:val="22"/>
                <w:szCs w:val="22"/>
              </w:rPr>
              <w:t>6</w:t>
            </w:r>
            <w:r w:rsidRPr="00D340D6">
              <w:rPr>
                <w:rFonts w:ascii="Trebuchet MS" w:hAnsi="Trebuchet MS"/>
                <w:b/>
                <w:bCs/>
                <w:color w:val="A6A6A6" w:themeColor="background1" w:themeShade="A6"/>
                <w:sz w:val="22"/>
                <w:szCs w:val="22"/>
              </w:rPr>
              <w:fldChar w:fldCharType="end"/>
            </w:r>
          </w:p>
        </w:sdtContent>
      </w:sdt>
    </w:sdtContent>
  </w:sdt>
  <w:p w:rsidR="00D340D6" w:rsidRPr="00D340D6" w:rsidRDefault="00D340D6">
    <w:pPr>
      <w:pStyle w:val="Footer"/>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8E3" w:rsidRDefault="002478E3" w:rsidP="00DB2185">
      <w:r>
        <w:separator/>
      </w:r>
    </w:p>
  </w:footnote>
  <w:footnote w:type="continuationSeparator" w:id="0">
    <w:p w:rsidR="002478E3" w:rsidRDefault="002478E3" w:rsidP="00DB2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71C43F6"/>
    <w:lvl w:ilvl="0">
      <w:start w:val="1"/>
      <w:numFmt w:val="bullet"/>
      <w:lvlText w:val=""/>
      <w:lvlJc w:val="left"/>
      <w:pPr>
        <w:tabs>
          <w:tab w:val="num" w:pos="633"/>
        </w:tabs>
        <w:ind w:left="786" w:hanging="360"/>
      </w:pPr>
      <w:rPr>
        <w:rFonts w:ascii="Symbol" w:hAnsi="Symbol" w:hint="default"/>
        <w:position w:val="0"/>
        <w:sz w:val="21"/>
      </w:rPr>
    </w:lvl>
    <w:lvl w:ilvl="1">
      <w:start w:val="1"/>
      <w:numFmt w:val="bullet"/>
      <w:lvlText w:val=""/>
      <w:lvlJc w:val="left"/>
      <w:pPr>
        <w:tabs>
          <w:tab w:val="num" w:pos="1506"/>
        </w:tabs>
        <w:ind w:left="1506" w:hanging="360"/>
      </w:pPr>
      <w:rPr>
        <w:rFonts w:ascii="Symbol" w:hAnsi="Symbol" w:hint="default"/>
        <w:position w:val="0"/>
        <w:sz w:val="24"/>
      </w:rPr>
    </w:lvl>
    <w:lvl w:ilvl="2">
      <w:start w:val="1"/>
      <w:numFmt w:val="bullet"/>
      <w:lvlText w:val=""/>
      <w:lvlJc w:val="left"/>
      <w:pPr>
        <w:tabs>
          <w:tab w:val="num" w:pos="2226"/>
        </w:tabs>
        <w:ind w:left="2226" w:hanging="360"/>
      </w:pPr>
      <w:rPr>
        <w:rFonts w:ascii="Wingdings" w:hAnsi="Wingdings" w:hint="default"/>
        <w:position w:val="0"/>
        <w:sz w:val="24"/>
      </w:rPr>
    </w:lvl>
    <w:lvl w:ilvl="3">
      <w:start w:val="1"/>
      <w:numFmt w:val="bullet"/>
      <w:lvlText w:val=""/>
      <w:lvlJc w:val="left"/>
      <w:pPr>
        <w:tabs>
          <w:tab w:val="num" w:pos="2946"/>
        </w:tabs>
        <w:ind w:left="2946" w:hanging="360"/>
      </w:pPr>
      <w:rPr>
        <w:rFonts w:ascii="Symbol" w:hAnsi="Symbol" w:hint="default"/>
        <w:position w:val="0"/>
        <w:sz w:val="24"/>
      </w:rPr>
    </w:lvl>
    <w:lvl w:ilvl="4">
      <w:start w:val="1"/>
      <w:numFmt w:val="bullet"/>
      <w:lvlText w:val="o"/>
      <w:lvlJc w:val="left"/>
      <w:pPr>
        <w:tabs>
          <w:tab w:val="num" w:pos="3666"/>
        </w:tabs>
        <w:ind w:left="3666" w:hanging="360"/>
      </w:pPr>
      <w:rPr>
        <w:rFonts w:ascii="Courier New" w:hAnsi="Courier New" w:cs="Courier New" w:hint="default"/>
        <w:position w:val="0"/>
        <w:sz w:val="24"/>
      </w:rPr>
    </w:lvl>
    <w:lvl w:ilvl="5">
      <w:start w:val="1"/>
      <w:numFmt w:val="bullet"/>
      <w:lvlText w:val=""/>
      <w:lvlJc w:val="left"/>
      <w:pPr>
        <w:tabs>
          <w:tab w:val="num" w:pos="4386"/>
        </w:tabs>
        <w:ind w:left="4386" w:hanging="360"/>
      </w:pPr>
      <w:rPr>
        <w:rFonts w:ascii="Wingdings" w:hAnsi="Wingdings" w:hint="default"/>
        <w:position w:val="0"/>
        <w:sz w:val="24"/>
      </w:rPr>
    </w:lvl>
    <w:lvl w:ilvl="6">
      <w:start w:val="1"/>
      <w:numFmt w:val="bullet"/>
      <w:lvlText w:val=""/>
      <w:lvlJc w:val="left"/>
      <w:pPr>
        <w:tabs>
          <w:tab w:val="num" w:pos="5106"/>
        </w:tabs>
        <w:ind w:left="5106" w:hanging="360"/>
      </w:pPr>
      <w:rPr>
        <w:rFonts w:ascii="Symbol" w:hAnsi="Symbol" w:hint="default"/>
        <w:position w:val="0"/>
        <w:sz w:val="24"/>
      </w:rPr>
    </w:lvl>
    <w:lvl w:ilvl="7">
      <w:start w:val="1"/>
      <w:numFmt w:val="bullet"/>
      <w:lvlText w:val="o"/>
      <w:lvlJc w:val="left"/>
      <w:pPr>
        <w:tabs>
          <w:tab w:val="num" w:pos="5826"/>
        </w:tabs>
        <w:ind w:left="5826" w:hanging="360"/>
      </w:pPr>
      <w:rPr>
        <w:rFonts w:ascii="Courier New" w:hAnsi="Courier New" w:cs="Courier New" w:hint="default"/>
        <w:position w:val="0"/>
        <w:sz w:val="24"/>
      </w:rPr>
    </w:lvl>
    <w:lvl w:ilvl="8">
      <w:start w:val="1"/>
      <w:numFmt w:val="bullet"/>
      <w:lvlText w:val=""/>
      <w:lvlJc w:val="left"/>
      <w:pPr>
        <w:tabs>
          <w:tab w:val="num" w:pos="6546"/>
        </w:tabs>
        <w:ind w:left="6546" w:hanging="360"/>
      </w:pPr>
      <w:rPr>
        <w:rFonts w:ascii="Wingdings" w:hAnsi="Wingdings" w:hint="default"/>
        <w:position w:val="0"/>
        <w:sz w:val="24"/>
      </w:rPr>
    </w:lvl>
  </w:abstractNum>
  <w:abstractNum w:abstractNumId="1" w15:restartNumberingAfterBreak="0">
    <w:nsid w:val="00000006"/>
    <w:multiLevelType w:val="multilevel"/>
    <w:tmpl w:val="894EE878"/>
    <w:lvl w:ilvl="0">
      <w:numFmt w:val="bullet"/>
      <w:suff w:val="nothing"/>
      <w:lvlText w:val="•"/>
      <w:lvlJc w:val="left"/>
      <w:pPr>
        <w:ind w:left="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2" w15:restartNumberingAfterBreak="0">
    <w:nsid w:val="0000000A"/>
    <w:multiLevelType w:val="multilevel"/>
    <w:tmpl w:val="894EE87C"/>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78934FD"/>
    <w:multiLevelType w:val="hybridMultilevel"/>
    <w:tmpl w:val="0E82E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53EC4"/>
    <w:multiLevelType w:val="hybridMultilevel"/>
    <w:tmpl w:val="8E3A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6560A"/>
    <w:multiLevelType w:val="hybridMultilevel"/>
    <w:tmpl w:val="B98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D482A"/>
    <w:multiLevelType w:val="hybridMultilevel"/>
    <w:tmpl w:val="6AAA9A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E8706A"/>
    <w:multiLevelType w:val="hybridMultilevel"/>
    <w:tmpl w:val="6D74629A"/>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start w:val="1"/>
      <w:numFmt w:val="bullet"/>
      <w:lvlText w:val=""/>
      <w:lvlJc w:val="left"/>
      <w:pPr>
        <w:ind w:left="6840" w:hanging="360"/>
      </w:pPr>
      <w:rPr>
        <w:rFonts w:ascii="Wingdings" w:hAnsi="Wingdings" w:hint="default"/>
      </w:rPr>
    </w:lvl>
    <w:lvl w:ilvl="6" w:tplc="08090001">
      <w:start w:val="1"/>
      <w:numFmt w:val="bullet"/>
      <w:lvlText w:val=""/>
      <w:lvlJc w:val="left"/>
      <w:pPr>
        <w:ind w:left="7560" w:hanging="360"/>
      </w:pPr>
      <w:rPr>
        <w:rFonts w:ascii="Symbol" w:hAnsi="Symbol" w:hint="default"/>
      </w:rPr>
    </w:lvl>
    <w:lvl w:ilvl="7" w:tplc="08090003">
      <w:start w:val="1"/>
      <w:numFmt w:val="bullet"/>
      <w:lvlText w:val="o"/>
      <w:lvlJc w:val="left"/>
      <w:pPr>
        <w:ind w:left="8280" w:hanging="360"/>
      </w:pPr>
      <w:rPr>
        <w:rFonts w:ascii="Courier New" w:hAnsi="Courier New" w:cs="Courier New" w:hint="default"/>
      </w:rPr>
    </w:lvl>
    <w:lvl w:ilvl="8" w:tplc="08090005">
      <w:start w:val="1"/>
      <w:numFmt w:val="bullet"/>
      <w:lvlText w:val=""/>
      <w:lvlJc w:val="left"/>
      <w:pPr>
        <w:ind w:left="9000" w:hanging="360"/>
      </w:pPr>
      <w:rPr>
        <w:rFonts w:ascii="Wingdings" w:hAnsi="Wingdings" w:hint="default"/>
      </w:rPr>
    </w:lvl>
  </w:abstractNum>
  <w:abstractNum w:abstractNumId="8" w15:restartNumberingAfterBreak="0">
    <w:nsid w:val="1C6B73DE"/>
    <w:multiLevelType w:val="hybridMultilevel"/>
    <w:tmpl w:val="F93C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17D7C"/>
    <w:multiLevelType w:val="hybridMultilevel"/>
    <w:tmpl w:val="BDD64E60"/>
    <w:lvl w:ilvl="0" w:tplc="0242E896">
      <w:start w:val="1"/>
      <w:numFmt w:val="bullet"/>
      <w:lvlText w:val=""/>
      <w:lvlJc w:val="left"/>
      <w:pPr>
        <w:tabs>
          <w:tab w:val="num" w:pos="1200"/>
        </w:tabs>
        <w:ind w:left="1200" w:hanging="360"/>
      </w:pPr>
      <w:rPr>
        <w:rFonts w:ascii="Symbol" w:hAnsi="Symbol" w:hint="default"/>
        <w:sz w:val="21"/>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23215D50"/>
    <w:multiLevelType w:val="hybridMultilevel"/>
    <w:tmpl w:val="F2FA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056D7"/>
    <w:multiLevelType w:val="hybridMultilevel"/>
    <w:tmpl w:val="7702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D75E6"/>
    <w:multiLevelType w:val="hybridMultilevel"/>
    <w:tmpl w:val="9342B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8C08FF"/>
    <w:multiLevelType w:val="hybridMultilevel"/>
    <w:tmpl w:val="803C0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B8318D"/>
    <w:multiLevelType w:val="hybridMultilevel"/>
    <w:tmpl w:val="676C1E9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5"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57C01B7B"/>
    <w:multiLevelType w:val="hybridMultilevel"/>
    <w:tmpl w:val="F44A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966D57"/>
    <w:multiLevelType w:val="hybridMultilevel"/>
    <w:tmpl w:val="D1EE357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8" w15:restartNumberingAfterBreak="0">
    <w:nsid w:val="5B0A5C2F"/>
    <w:multiLevelType w:val="hybridMultilevel"/>
    <w:tmpl w:val="1D107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611550"/>
    <w:multiLevelType w:val="hybridMultilevel"/>
    <w:tmpl w:val="5480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08468D"/>
    <w:multiLevelType w:val="hybridMultilevel"/>
    <w:tmpl w:val="8832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9"/>
  </w:num>
  <w:num w:numId="4">
    <w:abstractNumId w:val="5"/>
  </w:num>
  <w:num w:numId="5">
    <w:abstractNumId w:val="0"/>
  </w:num>
  <w:num w:numId="6">
    <w:abstractNumId w:val="11"/>
  </w:num>
  <w:num w:numId="7">
    <w:abstractNumId w:val="3"/>
  </w:num>
  <w:num w:numId="8">
    <w:abstractNumId w:val="16"/>
  </w:num>
  <w:num w:numId="9">
    <w:abstractNumId w:val="8"/>
  </w:num>
  <w:num w:numId="10">
    <w:abstractNumId w:val="1"/>
  </w:num>
  <w:num w:numId="11">
    <w:abstractNumId w:val="12"/>
  </w:num>
  <w:num w:numId="12">
    <w:abstractNumId w:val="9"/>
  </w:num>
  <w:num w:numId="13">
    <w:abstractNumId w:val="6"/>
  </w:num>
  <w:num w:numId="14">
    <w:abstractNumId w:val="13"/>
  </w:num>
  <w:num w:numId="15">
    <w:abstractNumId w:val="18"/>
  </w:num>
  <w:num w:numId="16">
    <w:abstractNumId w:val="20"/>
  </w:num>
  <w:num w:numId="17">
    <w:abstractNumId w:val="4"/>
  </w:num>
  <w:num w:numId="18">
    <w:abstractNumId w:val="15"/>
  </w:num>
  <w:num w:numId="19">
    <w:abstractNumId w:val="14"/>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B1"/>
    <w:rsid w:val="00024C7B"/>
    <w:rsid w:val="00055CF6"/>
    <w:rsid w:val="00092EDE"/>
    <w:rsid w:val="000C7E0C"/>
    <w:rsid w:val="000F0995"/>
    <w:rsid w:val="000F79BF"/>
    <w:rsid w:val="00104E83"/>
    <w:rsid w:val="0012352F"/>
    <w:rsid w:val="00130D07"/>
    <w:rsid w:val="00172022"/>
    <w:rsid w:val="00194565"/>
    <w:rsid w:val="001A536D"/>
    <w:rsid w:val="001C615F"/>
    <w:rsid w:val="001D4C84"/>
    <w:rsid w:val="00224986"/>
    <w:rsid w:val="0023250D"/>
    <w:rsid w:val="002478E3"/>
    <w:rsid w:val="002C45B3"/>
    <w:rsid w:val="00373C28"/>
    <w:rsid w:val="003910F6"/>
    <w:rsid w:val="003B54DE"/>
    <w:rsid w:val="003B616A"/>
    <w:rsid w:val="003E26F2"/>
    <w:rsid w:val="0042166A"/>
    <w:rsid w:val="00437A0C"/>
    <w:rsid w:val="00453CC9"/>
    <w:rsid w:val="0046648A"/>
    <w:rsid w:val="0048457B"/>
    <w:rsid w:val="004B3B8B"/>
    <w:rsid w:val="00596F96"/>
    <w:rsid w:val="005F79E0"/>
    <w:rsid w:val="006467E4"/>
    <w:rsid w:val="006762A4"/>
    <w:rsid w:val="006B3029"/>
    <w:rsid w:val="006D5235"/>
    <w:rsid w:val="006D55B2"/>
    <w:rsid w:val="006F1C2A"/>
    <w:rsid w:val="007D0825"/>
    <w:rsid w:val="008133C0"/>
    <w:rsid w:val="0089230A"/>
    <w:rsid w:val="008B3D86"/>
    <w:rsid w:val="008D5153"/>
    <w:rsid w:val="00953EF1"/>
    <w:rsid w:val="00960AA7"/>
    <w:rsid w:val="009735AF"/>
    <w:rsid w:val="009B33E5"/>
    <w:rsid w:val="009C6164"/>
    <w:rsid w:val="00A477DF"/>
    <w:rsid w:val="00A6657D"/>
    <w:rsid w:val="00AD239A"/>
    <w:rsid w:val="00BA1747"/>
    <w:rsid w:val="00BE2563"/>
    <w:rsid w:val="00C02D91"/>
    <w:rsid w:val="00C6339E"/>
    <w:rsid w:val="00C70F49"/>
    <w:rsid w:val="00C97AF8"/>
    <w:rsid w:val="00C97DD5"/>
    <w:rsid w:val="00CA0C35"/>
    <w:rsid w:val="00CA39AE"/>
    <w:rsid w:val="00CB2BFD"/>
    <w:rsid w:val="00CC149D"/>
    <w:rsid w:val="00D21750"/>
    <w:rsid w:val="00D340D6"/>
    <w:rsid w:val="00D6527F"/>
    <w:rsid w:val="00D65BCD"/>
    <w:rsid w:val="00DB0E34"/>
    <w:rsid w:val="00DB2185"/>
    <w:rsid w:val="00DB2F7F"/>
    <w:rsid w:val="00DB4826"/>
    <w:rsid w:val="00DF08B1"/>
    <w:rsid w:val="00E079C9"/>
    <w:rsid w:val="00E51AAB"/>
    <w:rsid w:val="00E55C6E"/>
    <w:rsid w:val="00EE7B3D"/>
    <w:rsid w:val="00F53A43"/>
    <w:rsid w:val="00FF485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6F9BD4A9-7DE0-4102-B7BE-4B2ED873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8B1"/>
    <w:rPr>
      <w:rFonts w:ascii="Times New Roman" w:hAnsi="Times New Roman" w:cs="Times New Roman"/>
      <w:sz w:val="24"/>
      <w:szCs w:val="24"/>
      <w:lang w:eastAsia="en-GB"/>
    </w:rPr>
  </w:style>
  <w:style w:type="paragraph" w:styleId="Heading1">
    <w:name w:val="heading 1"/>
    <w:basedOn w:val="Normal"/>
    <w:next w:val="Normal"/>
    <w:link w:val="Heading1Char"/>
    <w:uiPriority w:val="99"/>
    <w:qFormat/>
    <w:rsid w:val="00DF08B1"/>
    <w:pPr>
      <w:keepNext/>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08B1"/>
    <w:rPr>
      <w:rFonts w:ascii="Times New Roman" w:eastAsia="Times New Roman" w:hAnsi="Times New Roman" w:cs="Times New Roman"/>
      <w:b/>
      <w:bCs/>
      <w:sz w:val="24"/>
      <w:szCs w:val="24"/>
    </w:rPr>
  </w:style>
  <w:style w:type="character" w:styleId="Strong">
    <w:name w:val="Strong"/>
    <w:basedOn w:val="DefaultParagraphFont"/>
    <w:qFormat/>
    <w:rsid w:val="00C02D91"/>
    <w:rPr>
      <w:b/>
    </w:rPr>
  </w:style>
  <w:style w:type="paragraph" w:styleId="ListParagraph">
    <w:name w:val="List Paragraph"/>
    <w:basedOn w:val="Normal"/>
    <w:uiPriority w:val="34"/>
    <w:qFormat/>
    <w:rsid w:val="00AD239A"/>
    <w:pPr>
      <w:ind w:left="720"/>
      <w:contextualSpacing/>
    </w:pPr>
  </w:style>
  <w:style w:type="paragraph" w:customStyle="1" w:styleId="BodyA">
    <w:name w:val="Body A"/>
    <w:rsid w:val="00DB2185"/>
    <w:rPr>
      <w:rFonts w:ascii="Helvetica" w:eastAsia="ヒラギノ角ゴ Pro W3" w:hAnsi="Helvetica" w:cs="Times New Roman"/>
      <w:color w:val="000000"/>
      <w:sz w:val="24"/>
      <w:szCs w:val="20"/>
      <w:lang w:val="en-US"/>
    </w:rPr>
  </w:style>
  <w:style w:type="paragraph" w:styleId="Header">
    <w:name w:val="header"/>
    <w:basedOn w:val="Normal"/>
    <w:link w:val="HeaderChar"/>
    <w:unhideWhenUsed/>
    <w:rsid w:val="00DB2185"/>
    <w:pPr>
      <w:tabs>
        <w:tab w:val="center" w:pos="4513"/>
        <w:tab w:val="right" w:pos="9026"/>
      </w:tabs>
    </w:pPr>
  </w:style>
  <w:style w:type="character" w:customStyle="1" w:styleId="HeaderChar">
    <w:name w:val="Header Char"/>
    <w:basedOn w:val="DefaultParagraphFont"/>
    <w:link w:val="Header"/>
    <w:uiPriority w:val="99"/>
    <w:semiHidden/>
    <w:rsid w:val="00DB2185"/>
    <w:rPr>
      <w:rFonts w:ascii="Times New Roman" w:hAnsi="Times New Roman" w:cs="Times New Roman"/>
      <w:sz w:val="24"/>
      <w:szCs w:val="24"/>
      <w:lang w:eastAsia="en-GB"/>
    </w:rPr>
  </w:style>
  <w:style w:type="paragraph" w:styleId="Footer">
    <w:name w:val="footer"/>
    <w:basedOn w:val="Normal"/>
    <w:link w:val="FooterChar"/>
    <w:uiPriority w:val="99"/>
    <w:unhideWhenUsed/>
    <w:rsid w:val="00DB2185"/>
    <w:pPr>
      <w:tabs>
        <w:tab w:val="center" w:pos="4513"/>
        <w:tab w:val="right" w:pos="9026"/>
      </w:tabs>
    </w:pPr>
  </w:style>
  <w:style w:type="character" w:customStyle="1" w:styleId="FooterChar">
    <w:name w:val="Footer Char"/>
    <w:basedOn w:val="DefaultParagraphFont"/>
    <w:link w:val="Footer"/>
    <w:uiPriority w:val="99"/>
    <w:rsid w:val="00DB2185"/>
    <w:rPr>
      <w:rFonts w:ascii="Times New Roman" w:hAnsi="Times New Roman" w:cs="Times New Roman"/>
      <w:sz w:val="24"/>
      <w:szCs w:val="24"/>
      <w:lang w:eastAsia="en-GB"/>
    </w:rPr>
  </w:style>
  <w:style w:type="paragraph" w:styleId="BodyText">
    <w:name w:val="Body Text"/>
    <w:basedOn w:val="Normal"/>
    <w:link w:val="BodyTextChar"/>
    <w:rsid w:val="009735AF"/>
    <w:rPr>
      <w:rFonts w:eastAsia="Times New Roman"/>
      <w:szCs w:val="20"/>
      <w:lang w:eastAsia="en-US"/>
    </w:rPr>
  </w:style>
  <w:style w:type="character" w:customStyle="1" w:styleId="BodyTextChar">
    <w:name w:val="Body Text Char"/>
    <w:basedOn w:val="DefaultParagraphFont"/>
    <w:link w:val="BodyText"/>
    <w:rsid w:val="009735A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97DD5"/>
    <w:rPr>
      <w:rFonts w:ascii="Tahoma" w:hAnsi="Tahoma" w:cs="Tahoma"/>
      <w:sz w:val="16"/>
      <w:szCs w:val="16"/>
    </w:rPr>
  </w:style>
  <w:style w:type="character" w:customStyle="1" w:styleId="BalloonTextChar">
    <w:name w:val="Balloon Text Char"/>
    <w:basedOn w:val="DefaultParagraphFont"/>
    <w:link w:val="BalloonText"/>
    <w:uiPriority w:val="99"/>
    <w:semiHidden/>
    <w:rsid w:val="00C97DD5"/>
    <w:rPr>
      <w:rFonts w:ascii="Tahoma" w:hAnsi="Tahoma" w:cs="Tahoma"/>
      <w:sz w:val="16"/>
      <w:szCs w:val="16"/>
      <w:lang w:eastAsia="en-GB"/>
    </w:rPr>
  </w:style>
  <w:style w:type="character" w:styleId="CommentReference">
    <w:name w:val="annotation reference"/>
    <w:basedOn w:val="DefaultParagraphFont"/>
    <w:uiPriority w:val="99"/>
    <w:semiHidden/>
    <w:unhideWhenUsed/>
    <w:rsid w:val="00C97DD5"/>
    <w:rPr>
      <w:sz w:val="16"/>
      <w:szCs w:val="16"/>
    </w:rPr>
  </w:style>
  <w:style w:type="paragraph" w:styleId="CommentText">
    <w:name w:val="annotation text"/>
    <w:basedOn w:val="Normal"/>
    <w:link w:val="CommentTextChar"/>
    <w:uiPriority w:val="99"/>
    <w:semiHidden/>
    <w:unhideWhenUsed/>
    <w:rsid w:val="00C97DD5"/>
    <w:rPr>
      <w:sz w:val="20"/>
      <w:szCs w:val="20"/>
    </w:rPr>
  </w:style>
  <w:style w:type="character" w:customStyle="1" w:styleId="CommentTextChar">
    <w:name w:val="Comment Text Char"/>
    <w:basedOn w:val="DefaultParagraphFont"/>
    <w:link w:val="CommentText"/>
    <w:uiPriority w:val="99"/>
    <w:semiHidden/>
    <w:rsid w:val="00C97DD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7DD5"/>
    <w:rPr>
      <w:b/>
      <w:bCs/>
    </w:rPr>
  </w:style>
  <w:style w:type="character" w:customStyle="1" w:styleId="CommentSubjectChar">
    <w:name w:val="Comment Subject Char"/>
    <w:basedOn w:val="CommentTextChar"/>
    <w:link w:val="CommentSubject"/>
    <w:uiPriority w:val="99"/>
    <w:semiHidden/>
    <w:rsid w:val="00C97DD5"/>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2845">
      <w:bodyDiv w:val="1"/>
      <w:marLeft w:val="0"/>
      <w:marRight w:val="0"/>
      <w:marTop w:val="0"/>
      <w:marBottom w:val="0"/>
      <w:divBdr>
        <w:top w:val="none" w:sz="0" w:space="0" w:color="auto"/>
        <w:left w:val="none" w:sz="0" w:space="0" w:color="auto"/>
        <w:bottom w:val="none" w:sz="0" w:space="0" w:color="auto"/>
        <w:right w:val="none" w:sz="0" w:space="0" w:color="auto"/>
      </w:divBdr>
    </w:div>
    <w:div w:id="1522283845">
      <w:bodyDiv w:val="1"/>
      <w:marLeft w:val="0"/>
      <w:marRight w:val="0"/>
      <w:marTop w:val="0"/>
      <w:marBottom w:val="0"/>
      <w:divBdr>
        <w:top w:val="none" w:sz="0" w:space="0" w:color="auto"/>
        <w:left w:val="none" w:sz="0" w:space="0" w:color="auto"/>
        <w:bottom w:val="none" w:sz="0" w:space="0" w:color="auto"/>
        <w:right w:val="none" w:sz="0" w:space="0" w:color="auto"/>
      </w:divBdr>
    </w:div>
    <w:div w:id="1639412464">
      <w:bodyDiv w:val="1"/>
      <w:marLeft w:val="0"/>
      <w:marRight w:val="0"/>
      <w:marTop w:val="0"/>
      <w:marBottom w:val="0"/>
      <w:divBdr>
        <w:top w:val="none" w:sz="0" w:space="0" w:color="auto"/>
        <w:left w:val="none" w:sz="0" w:space="0" w:color="auto"/>
        <w:bottom w:val="none" w:sz="0" w:space="0" w:color="auto"/>
        <w:right w:val="none" w:sz="0" w:space="0" w:color="auto"/>
      </w:divBdr>
    </w:div>
    <w:div w:id="1647735237">
      <w:bodyDiv w:val="1"/>
      <w:marLeft w:val="0"/>
      <w:marRight w:val="0"/>
      <w:marTop w:val="0"/>
      <w:marBottom w:val="0"/>
      <w:divBdr>
        <w:top w:val="none" w:sz="0" w:space="0" w:color="auto"/>
        <w:left w:val="none" w:sz="0" w:space="0" w:color="auto"/>
        <w:bottom w:val="none" w:sz="0" w:space="0" w:color="auto"/>
        <w:right w:val="none" w:sz="0" w:space="0" w:color="auto"/>
      </w:divBdr>
    </w:div>
    <w:div w:id="1751269493">
      <w:bodyDiv w:val="1"/>
      <w:marLeft w:val="0"/>
      <w:marRight w:val="0"/>
      <w:marTop w:val="0"/>
      <w:marBottom w:val="0"/>
      <w:divBdr>
        <w:top w:val="none" w:sz="0" w:space="0" w:color="auto"/>
        <w:left w:val="none" w:sz="0" w:space="0" w:color="auto"/>
        <w:bottom w:val="none" w:sz="0" w:space="0" w:color="auto"/>
        <w:right w:val="none" w:sz="0" w:space="0" w:color="auto"/>
      </w:divBdr>
    </w:div>
    <w:div w:id="213290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mdantzie</dc:creator>
  <cp:lastModifiedBy>Michele Dantzie</cp:lastModifiedBy>
  <cp:revision>3</cp:revision>
  <cp:lastPrinted>2017-07-05T12:16:00Z</cp:lastPrinted>
  <dcterms:created xsi:type="dcterms:W3CDTF">2017-08-08T13:02:00Z</dcterms:created>
  <dcterms:modified xsi:type="dcterms:W3CDTF">2017-08-31T11:29:00Z</dcterms:modified>
</cp:coreProperties>
</file>